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9C" w:rsidRPr="0032129C" w:rsidRDefault="0000799C" w:rsidP="0000799C">
      <w:pPr>
        <w:spacing w:line="276" w:lineRule="auto"/>
        <w:jc w:val="center"/>
        <w:rPr>
          <w:rFonts w:ascii="Arial Narrow" w:hAnsi="Arial Narrow"/>
          <w:sz w:val="20"/>
          <w:szCs w:val="20"/>
          <w:lang w:val="en-US"/>
        </w:rPr>
      </w:pPr>
      <w:r w:rsidRPr="0032129C">
        <w:rPr>
          <w:rFonts w:ascii="Arial Narrow" w:hAnsi="Arial Narrow"/>
          <w:b/>
          <w:sz w:val="20"/>
          <w:szCs w:val="20"/>
          <w:lang w:val="sr-Cyrl-CS"/>
        </w:rPr>
        <w:t>Г</w:t>
      </w:r>
      <w:r w:rsidRPr="0032129C">
        <w:rPr>
          <w:rFonts w:ascii="Arial Narrow" w:hAnsi="Arial Narrow"/>
          <w:b/>
          <w:sz w:val="20"/>
          <w:szCs w:val="20"/>
          <w:lang/>
        </w:rPr>
        <w:t xml:space="preserve"> </w:t>
      </w:r>
      <w:r w:rsidRPr="0032129C">
        <w:rPr>
          <w:rFonts w:ascii="Arial Narrow" w:hAnsi="Arial Narrow"/>
          <w:b/>
          <w:sz w:val="20"/>
          <w:szCs w:val="20"/>
          <w:lang w:val="sr-Cyrl-CS"/>
        </w:rPr>
        <w:t>Р</w:t>
      </w:r>
      <w:r w:rsidRPr="0032129C">
        <w:rPr>
          <w:rFonts w:ascii="Arial Narrow" w:hAnsi="Arial Narrow"/>
          <w:b/>
          <w:sz w:val="20"/>
          <w:szCs w:val="20"/>
          <w:lang/>
        </w:rPr>
        <w:t xml:space="preserve"> </w:t>
      </w:r>
      <w:r w:rsidRPr="0032129C">
        <w:rPr>
          <w:rFonts w:ascii="Arial Narrow" w:hAnsi="Arial Narrow"/>
          <w:b/>
          <w:sz w:val="20"/>
          <w:szCs w:val="20"/>
          <w:lang w:val="sr-Cyrl-CS"/>
        </w:rPr>
        <w:t>А</w:t>
      </w:r>
      <w:r w:rsidRPr="0032129C">
        <w:rPr>
          <w:rFonts w:ascii="Arial Narrow" w:hAnsi="Arial Narrow"/>
          <w:b/>
          <w:sz w:val="20"/>
          <w:szCs w:val="20"/>
          <w:lang/>
        </w:rPr>
        <w:t xml:space="preserve"> </w:t>
      </w:r>
      <w:r w:rsidRPr="0032129C">
        <w:rPr>
          <w:rFonts w:ascii="Arial Narrow" w:hAnsi="Arial Narrow"/>
          <w:b/>
          <w:sz w:val="20"/>
          <w:szCs w:val="20"/>
          <w:lang w:val="sr-Cyrl-CS"/>
        </w:rPr>
        <w:t>Д   С</w:t>
      </w:r>
      <w:r w:rsidRPr="0032129C">
        <w:rPr>
          <w:rFonts w:ascii="Arial Narrow" w:hAnsi="Arial Narrow"/>
          <w:b/>
          <w:sz w:val="20"/>
          <w:szCs w:val="20"/>
          <w:lang/>
        </w:rPr>
        <w:t xml:space="preserve"> </w:t>
      </w:r>
      <w:r w:rsidRPr="0032129C">
        <w:rPr>
          <w:rFonts w:ascii="Arial Narrow" w:hAnsi="Arial Narrow"/>
          <w:b/>
          <w:sz w:val="20"/>
          <w:szCs w:val="20"/>
          <w:lang w:val="sr-Cyrl-CS"/>
        </w:rPr>
        <w:t>О</w:t>
      </w:r>
      <w:r w:rsidRPr="0032129C">
        <w:rPr>
          <w:rFonts w:ascii="Arial Narrow" w:hAnsi="Arial Narrow"/>
          <w:b/>
          <w:sz w:val="20"/>
          <w:szCs w:val="20"/>
          <w:lang/>
        </w:rPr>
        <w:t xml:space="preserve"> </w:t>
      </w:r>
      <w:r w:rsidRPr="0032129C">
        <w:rPr>
          <w:rFonts w:ascii="Arial Narrow" w:hAnsi="Arial Narrow"/>
          <w:b/>
          <w:sz w:val="20"/>
          <w:szCs w:val="20"/>
          <w:lang w:val="sr-Cyrl-CS"/>
        </w:rPr>
        <w:t>М</w:t>
      </w:r>
      <w:r w:rsidRPr="0032129C">
        <w:rPr>
          <w:rFonts w:ascii="Arial Narrow" w:hAnsi="Arial Narrow"/>
          <w:b/>
          <w:sz w:val="20"/>
          <w:szCs w:val="20"/>
          <w:lang/>
        </w:rPr>
        <w:t xml:space="preserve"> </w:t>
      </w:r>
      <w:r w:rsidRPr="0032129C">
        <w:rPr>
          <w:rFonts w:ascii="Arial Narrow" w:hAnsi="Arial Narrow"/>
          <w:b/>
          <w:sz w:val="20"/>
          <w:szCs w:val="20"/>
          <w:lang w:val="sr-Cyrl-CS"/>
        </w:rPr>
        <w:t>Б</w:t>
      </w:r>
      <w:r w:rsidRPr="0032129C">
        <w:rPr>
          <w:rFonts w:ascii="Arial Narrow" w:hAnsi="Arial Narrow"/>
          <w:b/>
          <w:sz w:val="20"/>
          <w:szCs w:val="20"/>
          <w:lang/>
        </w:rPr>
        <w:t xml:space="preserve"> </w:t>
      </w:r>
      <w:r w:rsidRPr="0032129C">
        <w:rPr>
          <w:rFonts w:ascii="Arial Narrow" w:hAnsi="Arial Narrow"/>
          <w:b/>
          <w:sz w:val="20"/>
          <w:szCs w:val="20"/>
          <w:lang w:val="sr-Cyrl-CS"/>
        </w:rPr>
        <w:t>О</w:t>
      </w:r>
      <w:r w:rsidRPr="0032129C">
        <w:rPr>
          <w:rFonts w:ascii="Arial Narrow" w:hAnsi="Arial Narrow"/>
          <w:b/>
          <w:sz w:val="20"/>
          <w:szCs w:val="20"/>
          <w:lang/>
        </w:rPr>
        <w:t xml:space="preserve"> </w:t>
      </w:r>
      <w:r w:rsidRPr="0032129C">
        <w:rPr>
          <w:rFonts w:ascii="Arial Narrow" w:hAnsi="Arial Narrow"/>
          <w:b/>
          <w:sz w:val="20"/>
          <w:szCs w:val="20"/>
          <w:lang w:val="sr-Cyrl-CS"/>
        </w:rPr>
        <w:t>Р</w:t>
      </w:r>
    </w:p>
    <w:p w:rsidR="0000799C" w:rsidRPr="0032129C" w:rsidRDefault="0000799C" w:rsidP="0000799C">
      <w:pPr>
        <w:spacing w:line="276" w:lineRule="auto"/>
        <w:jc w:val="center"/>
        <w:rPr>
          <w:rFonts w:ascii="Arial Narrow" w:hAnsi="Arial Narrow"/>
          <w:sz w:val="20"/>
          <w:szCs w:val="20"/>
          <w:lang w:val="en-US"/>
        </w:rPr>
      </w:pPr>
    </w:p>
    <w:p w:rsidR="0000799C" w:rsidRPr="0032129C" w:rsidRDefault="0000799C" w:rsidP="0000799C">
      <w:pPr>
        <w:spacing w:line="276" w:lineRule="auto"/>
        <w:jc w:val="center"/>
        <w:rPr>
          <w:rFonts w:ascii="Arial Narrow" w:hAnsi="Arial Narrow"/>
          <w:sz w:val="20"/>
          <w:szCs w:val="20"/>
          <w:lang w:val="en-US"/>
        </w:rPr>
      </w:pPr>
      <w:r w:rsidRPr="0032129C">
        <w:rPr>
          <w:rFonts w:ascii="Arial Narrow" w:hAnsi="Arial Narrow"/>
          <w:noProof/>
          <w:sz w:val="20"/>
          <w:szCs w:val="20"/>
          <w:lang w:val="en-US" w:eastAsia="en-US"/>
        </w:rPr>
        <w:drawing>
          <wp:inline distT="0" distB="0" distL="0" distR="0">
            <wp:extent cx="2524125" cy="2524125"/>
            <wp:effectExtent l="0" t="0" r="0" b="0"/>
            <wp:docPr id="1" name="Picture 1" descr="Grb-Sombora-png-1024x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ombora-png-1024x10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99C" w:rsidRPr="0032129C" w:rsidRDefault="0000799C" w:rsidP="0000799C">
      <w:pPr>
        <w:spacing w:line="276" w:lineRule="auto"/>
        <w:rPr>
          <w:rFonts w:ascii="Arial Narrow" w:hAnsi="Arial Narrow"/>
          <w:sz w:val="20"/>
          <w:szCs w:val="20"/>
        </w:rPr>
      </w:pPr>
    </w:p>
    <w:p w:rsidR="0000799C" w:rsidRPr="0032129C" w:rsidRDefault="0000799C" w:rsidP="0000799C">
      <w:pPr>
        <w:spacing w:line="276" w:lineRule="auto"/>
        <w:jc w:val="center"/>
        <w:rPr>
          <w:rFonts w:ascii="Arial Narrow" w:hAnsi="Arial Narrow"/>
          <w:sz w:val="20"/>
          <w:szCs w:val="20"/>
        </w:rPr>
      </w:pPr>
      <w:r w:rsidRPr="0032129C">
        <w:rPr>
          <w:rFonts w:ascii="Arial Narrow" w:hAnsi="Arial Narrow"/>
          <w:sz w:val="20"/>
          <w:szCs w:val="20"/>
        </w:rPr>
        <w:t>www.sombor.rs</w:t>
      </w:r>
    </w:p>
    <w:p w:rsidR="0000799C" w:rsidRPr="0032129C" w:rsidRDefault="0000799C" w:rsidP="0000799C">
      <w:pPr>
        <w:pStyle w:val="Title"/>
        <w:spacing w:line="276" w:lineRule="auto"/>
        <w:ind w:right="0"/>
        <w:rPr>
          <w:rFonts w:ascii="Arial Narrow" w:hAnsi="Arial Narrow"/>
          <w:sz w:val="20"/>
          <w:lang w:val="sr-Cyrl-CS"/>
        </w:rPr>
      </w:pPr>
    </w:p>
    <w:p w:rsidR="0000799C" w:rsidRPr="0032129C" w:rsidRDefault="0000799C" w:rsidP="0000799C">
      <w:pPr>
        <w:pStyle w:val="Title"/>
        <w:spacing w:line="276" w:lineRule="auto"/>
        <w:ind w:right="0"/>
        <w:rPr>
          <w:rFonts w:ascii="Arial Narrow" w:hAnsi="Arial Narrow"/>
          <w:sz w:val="20"/>
          <w:lang w:val="sr-Cyrl-CS"/>
        </w:rPr>
      </w:pPr>
    </w:p>
    <w:p w:rsidR="0000799C" w:rsidRPr="0032129C" w:rsidRDefault="0000799C" w:rsidP="0000799C">
      <w:pPr>
        <w:pStyle w:val="Title"/>
        <w:spacing w:line="276" w:lineRule="auto"/>
        <w:ind w:right="0"/>
        <w:rPr>
          <w:rFonts w:ascii="Arial Narrow" w:hAnsi="Arial Narrow"/>
          <w:sz w:val="20"/>
          <w:lang w:val="sr-Cyrl-CS"/>
        </w:rPr>
      </w:pPr>
    </w:p>
    <w:p w:rsidR="0000799C" w:rsidRPr="0032129C" w:rsidRDefault="0000799C" w:rsidP="0000799C">
      <w:pPr>
        <w:pStyle w:val="Title"/>
        <w:spacing w:line="276" w:lineRule="auto"/>
        <w:ind w:right="0"/>
        <w:rPr>
          <w:rFonts w:ascii="Arial Narrow" w:hAnsi="Arial Narrow"/>
          <w:sz w:val="20"/>
          <w:lang/>
        </w:rPr>
      </w:pPr>
      <w:r w:rsidRPr="0032129C">
        <w:rPr>
          <w:rFonts w:ascii="Arial Narrow" w:hAnsi="Arial Narrow"/>
          <w:sz w:val="20"/>
          <w:lang w:val="sr-Cyrl-CS"/>
        </w:rPr>
        <w:t>НАБАВКА</w:t>
      </w:r>
      <w:r w:rsidR="000677B9">
        <w:rPr>
          <w:rFonts w:ascii="Arial Narrow" w:hAnsi="Arial Narrow"/>
          <w:sz w:val="20"/>
          <w:lang w:val="sr-Cyrl-CS"/>
        </w:rPr>
        <w:t xml:space="preserve"> по члану 27. став 1. тачка 1. ЗЈН</w:t>
      </w:r>
      <w:r w:rsidRPr="0032129C">
        <w:rPr>
          <w:rFonts w:ascii="Arial Narrow" w:hAnsi="Arial Narrow"/>
          <w:sz w:val="20"/>
          <w:lang w:val="sr-Cyrl-CS"/>
        </w:rPr>
        <w:t>: КОНКУРС ЗА ДИЗАЈН- Урбанистичко-архитектоснки конкурс за израду идејног решења партерно</w:t>
      </w:r>
      <w:r w:rsidR="00D27074">
        <w:rPr>
          <w:rFonts w:ascii="Arial Narrow" w:hAnsi="Arial Narrow"/>
          <w:sz w:val="20"/>
          <w:lang w:val="sr-Cyrl-CS"/>
        </w:rPr>
        <w:t>г уређења Трга С</w:t>
      </w:r>
      <w:r w:rsidR="008E5047" w:rsidRPr="0032129C">
        <w:rPr>
          <w:rFonts w:ascii="Arial Narrow" w:hAnsi="Arial Narrow"/>
          <w:sz w:val="20"/>
          <w:lang w:val="sr-Cyrl-CS"/>
        </w:rPr>
        <w:t>ветог Тројства</w:t>
      </w:r>
      <w:r w:rsidRPr="0032129C">
        <w:rPr>
          <w:rFonts w:ascii="Arial Narrow" w:hAnsi="Arial Narrow"/>
          <w:sz w:val="20"/>
          <w:lang w:val="sr-Cyrl-CS"/>
        </w:rPr>
        <w:t xml:space="preserve"> у Сомбору</w:t>
      </w:r>
    </w:p>
    <w:p w:rsidR="0000799C" w:rsidRPr="0032129C" w:rsidRDefault="0000799C" w:rsidP="0000799C">
      <w:pPr>
        <w:pStyle w:val="Title"/>
        <w:spacing w:line="276" w:lineRule="auto"/>
        <w:ind w:right="0"/>
        <w:rPr>
          <w:rFonts w:ascii="Arial Narrow" w:hAnsi="Arial Narrow"/>
          <w:sz w:val="20"/>
          <w:lang w:val="sr-Cyrl-CS"/>
        </w:rPr>
      </w:pPr>
    </w:p>
    <w:p w:rsidR="0000799C" w:rsidRPr="0032129C" w:rsidRDefault="0000799C" w:rsidP="0000799C">
      <w:pPr>
        <w:pStyle w:val="Title"/>
        <w:spacing w:line="276" w:lineRule="auto"/>
        <w:ind w:right="0"/>
        <w:rPr>
          <w:rFonts w:ascii="Arial Narrow" w:hAnsi="Arial Narrow"/>
          <w:sz w:val="20"/>
          <w:lang w:val="sr-Cyrl-CS"/>
        </w:rPr>
      </w:pPr>
    </w:p>
    <w:p w:rsidR="000C3520" w:rsidRPr="0032129C" w:rsidRDefault="000C3520" w:rsidP="0000799C">
      <w:pPr>
        <w:pStyle w:val="Title"/>
        <w:spacing w:line="276" w:lineRule="auto"/>
        <w:ind w:right="0"/>
        <w:rPr>
          <w:rFonts w:ascii="Arial Narrow" w:hAnsi="Arial Narrow"/>
          <w:sz w:val="20"/>
          <w:lang w:val="sr-Cyrl-CS"/>
        </w:rPr>
      </w:pPr>
    </w:p>
    <w:p w:rsidR="000C3520" w:rsidRPr="0032129C" w:rsidRDefault="000C3520" w:rsidP="0000799C">
      <w:pPr>
        <w:pStyle w:val="Title"/>
        <w:spacing w:line="276" w:lineRule="auto"/>
        <w:ind w:right="0"/>
        <w:rPr>
          <w:rFonts w:ascii="Arial Narrow" w:hAnsi="Arial Narrow"/>
          <w:sz w:val="20"/>
          <w:lang w:val="sr-Cyrl-CS"/>
        </w:rPr>
      </w:pPr>
    </w:p>
    <w:p w:rsidR="0000799C" w:rsidRPr="00EB1E90" w:rsidRDefault="00EB1E90" w:rsidP="0000799C">
      <w:pPr>
        <w:spacing w:line="276" w:lineRule="auto"/>
        <w:jc w:val="center"/>
        <w:rPr>
          <w:rFonts w:ascii="Arial Narrow" w:hAnsi="Arial Narrow"/>
          <w:b/>
          <w:sz w:val="28"/>
          <w:szCs w:val="28"/>
          <w:lang/>
        </w:rPr>
      </w:pPr>
      <w:r w:rsidRPr="00EB1E90">
        <w:rPr>
          <w:rFonts w:ascii="Arial Narrow" w:hAnsi="Arial Narrow"/>
          <w:b/>
          <w:sz w:val="28"/>
          <w:szCs w:val="28"/>
          <w:lang w:val="sr-Cyrl-CS"/>
        </w:rPr>
        <w:t xml:space="preserve">РАСПИС </w:t>
      </w:r>
      <w:r w:rsidR="000C3520" w:rsidRPr="00EB1E90">
        <w:rPr>
          <w:rFonts w:ascii="Arial Narrow" w:hAnsi="Arial Narrow"/>
          <w:b/>
          <w:sz w:val="28"/>
          <w:szCs w:val="28"/>
          <w:lang w:val="sr-Cyrl-CS"/>
        </w:rPr>
        <w:t>КОНКУРС</w:t>
      </w:r>
      <w:r w:rsidR="000C3520" w:rsidRPr="00EB1E90">
        <w:rPr>
          <w:rFonts w:ascii="Arial Narrow" w:hAnsi="Arial Narrow"/>
          <w:b/>
          <w:sz w:val="28"/>
          <w:szCs w:val="28"/>
          <w:lang/>
        </w:rPr>
        <w:t xml:space="preserve">А </w:t>
      </w:r>
    </w:p>
    <w:p w:rsidR="00EB1E90" w:rsidRPr="000677B9" w:rsidRDefault="00EB1E90" w:rsidP="00EB1E90">
      <w:pPr>
        <w:spacing w:line="276" w:lineRule="auto"/>
        <w:jc w:val="center"/>
        <w:rPr>
          <w:rFonts w:ascii="Arial Narrow" w:hAnsi="Arial Narrow"/>
          <w:b/>
          <w:sz w:val="20"/>
          <w:szCs w:val="20"/>
          <w:lang/>
        </w:rPr>
      </w:pPr>
      <w:r>
        <w:rPr>
          <w:rFonts w:ascii="Arial Narrow" w:hAnsi="Arial Narrow"/>
          <w:b/>
          <w:sz w:val="20"/>
          <w:szCs w:val="20"/>
          <w:lang w:val="sr-Cyrl-CS"/>
        </w:rPr>
        <w:t>Број</w:t>
      </w:r>
      <w:r w:rsidR="000677B9">
        <w:rPr>
          <w:rFonts w:ascii="Arial Narrow" w:hAnsi="Arial Narrow"/>
          <w:b/>
          <w:sz w:val="20"/>
          <w:szCs w:val="20"/>
          <w:lang w:val="sr-Cyrl-CS"/>
        </w:rPr>
        <w:t xml:space="preserve"> набавке</w:t>
      </w:r>
      <w:r>
        <w:rPr>
          <w:rFonts w:ascii="Arial Narrow" w:hAnsi="Arial Narrow"/>
          <w:b/>
          <w:sz w:val="20"/>
          <w:szCs w:val="20"/>
          <w:lang w:val="sr-Cyrl-CS"/>
        </w:rPr>
        <w:t xml:space="preserve">: </w:t>
      </w:r>
      <w:r w:rsidR="000677B9">
        <w:rPr>
          <w:rFonts w:ascii="Arial Narrow" w:hAnsi="Arial Narrow"/>
          <w:b/>
          <w:sz w:val="20"/>
          <w:szCs w:val="20"/>
          <w:lang w:val="sr-Cyrl-CS"/>
        </w:rPr>
        <w:t>404-38/2023-VIII</w:t>
      </w:r>
    </w:p>
    <w:p w:rsidR="000677B9" w:rsidRDefault="000677B9" w:rsidP="000677B9">
      <w:pPr>
        <w:spacing w:line="276" w:lineRule="auto"/>
        <w:jc w:val="center"/>
        <w:rPr>
          <w:rFonts w:ascii="Arial Narrow" w:hAnsi="Arial Narrow"/>
          <w:b/>
          <w:sz w:val="20"/>
          <w:szCs w:val="20"/>
          <w:lang/>
        </w:rPr>
      </w:pPr>
      <w:r>
        <w:rPr>
          <w:rFonts w:ascii="Arial Narrow" w:hAnsi="Arial Narrow"/>
          <w:b/>
          <w:sz w:val="20"/>
          <w:szCs w:val="20"/>
          <w:lang w:val="sr-Cyrl-CS"/>
        </w:rPr>
        <w:t>Број</w:t>
      </w:r>
      <w:r>
        <w:rPr>
          <w:rFonts w:ascii="Arial Narrow" w:hAnsi="Arial Narrow"/>
          <w:b/>
          <w:sz w:val="20"/>
          <w:szCs w:val="20"/>
          <w:lang/>
        </w:rPr>
        <w:t xml:space="preserve"> предмета подносиоца захтева</w:t>
      </w:r>
      <w:r>
        <w:rPr>
          <w:rFonts w:ascii="Arial Narrow" w:hAnsi="Arial Narrow"/>
          <w:b/>
          <w:sz w:val="20"/>
          <w:szCs w:val="20"/>
          <w:lang w:val="sr-Cyrl-CS"/>
        </w:rPr>
        <w:t>: 35-92/2022-</w:t>
      </w:r>
      <w:r>
        <w:rPr>
          <w:rFonts w:ascii="Arial Narrow" w:hAnsi="Arial Narrow"/>
          <w:b/>
          <w:sz w:val="20"/>
          <w:szCs w:val="20"/>
          <w:lang/>
        </w:rPr>
        <w:t xml:space="preserve">XVI </w:t>
      </w:r>
    </w:p>
    <w:p w:rsidR="000677B9" w:rsidRPr="000677B9" w:rsidRDefault="000677B9" w:rsidP="00EB1E90">
      <w:pPr>
        <w:spacing w:line="276" w:lineRule="auto"/>
        <w:jc w:val="center"/>
        <w:rPr>
          <w:rFonts w:ascii="Arial Narrow" w:hAnsi="Arial Narrow"/>
          <w:b/>
          <w:sz w:val="20"/>
          <w:szCs w:val="20"/>
          <w:lang/>
        </w:rPr>
      </w:pPr>
    </w:p>
    <w:p w:rsidR="00EB1E90" w:rsidRPr="00EB1E90" w:rsidRDefault="00EB1E90" w:rsidP="00EB1E90">
      <w:pPr>
        <w:spacing w:line="276" w:lineRule="auto"/>
        <w:jc w:val="center"/>
        <w:rPr>
          <w:rFonts w:ascii="Arial Narrow" w:hAnsi="Arial Narrow"/>
          <w:b/>
          <w:sz w:val="20"/>
          <w:szCs w:val="20"/>
          <w:lang/>
        </w:rPr>
      </w:pPr>
      <w:r>
        <w:rPr>
          <w:rFonts w:ascii="Arial Narrow" w:hAnsi="Arial Narrow"/>
          <w:b/>
          <w:sz w:val="20"/>
          <w:szCs w:val="20"/>
          <w:lang/>
        </w:rPr>
        <w:t>Дана: 2</w:t>
      </w:r>
      <w:r w:rsidR="000677B9">
        <w:rPr>
          <w:rFonts w:ascii="Arial Narrow" w:hAnsi="Arial Narrow"/>
          <w:b/>
          <w:sz w:val="20"/>
          <w:szCs w:val="20"/>
          <w:lang/>
        </w:rPr>
        <w:t>8</w:t>
      </w:r>
      <w:r>
        <w:rPr>
          <w:rFonts w:ascii="Arial Narrow" w:hAnsi="Arial Narrow"/>
          <w:b/>
          <w:sz w:val="20"/>
          <w:szCs w:val="20"/>
          <w:lang/>
        </w:rPr>
        <w:t>.0</w:t>
      </w:r>
      <w:r w:rsidR="000677B9">
        <w:rPr>
          <w:rFonts w:ascii="Arial Narrow" w:hAnsi="Arial Narrow"/>
          <w:b/>
          <w:sz w:val="20"/>
          <w:szCs w:val="20"/>
          <w:lang/>
        </w:rPr>
        <w:t>4</w:t>
      </w:r>
      <w:r>
        <w:rPr>
          <w:rFonts w:ascii="Arial Narrow" w:hAnsi="Arial Narrow"/>
          <w:b/>
          <w:sz w:val="20"/>
          <w:szCs w:val="20"/>
          <w:lang/>
        </w:rPr>
        <w:t>.2023.год.</w:t>
      </w:r>
    </w:p>
    <w:p w:rsidR="0000799C" w:rsidRPr="0032129C" w:rsidRDefault="0000799C" w:rsidP="0000799C">
      <w:pPr>
        <w:spacing w:line="276" w:lineRule="auto"/>
        <w:jc w:val="center"/>
        <w:rPr>
          <w:rFonts w:ascii="Arial Narrow" w:hAnsi="Arial Narrow"/>
          <w:b/>
          <w:sz w:val="20"/>
          <w:szCs w:val="20"/>
          <w:lang w:val="sr-Cyrl-CS"/>
        </w:rPr>
      </w:pPr>
    </w:p>
    <w:p w:rsidR="0000799C" w:rsidRPr="0032129C" w:rsidRDefault="0000799C" w:rsidP="0000799C">
      <w:pPr>
        <w:spacing w:line="276" w:lineRule="auto"/>
        <w:jc w:val="center"/>
        <w:rPr>
          <w:rFonts w:ascii="Arial Narrow" w:hAnsi="Arial Narrow"/>
          <w:b/>
          <w:sz w:val="20"/>
          <w:szCs w:val="20"/>
          <w:lang w:val="sr-Cyrl-CS"/>
        </w:rPr>
      </w:pPr>
    </w:p>
    <w:p w:rsidR="0000799C" w:rsidRPr="0032129C" w:rsidRDefault="0000799C" w:rsidP="0000799C">
      <w:pPr>
        <w:spacing w:line="276" w:lineRule="auto"/>
        <w:jc w:val="center"/>
        <w:rPr>
          <w:rFonts w:ascii="Arial Narrow" w:hAnsi="Arial Narrow"/>
          <w:b/>
          <w:sz w:val="20"/>
          <w:szCs w:val="20"/>
          <w:lang w:val="sr-Cyrl-CS"/>
        </w:rPr>
      </w:pPr>
    </w:p>
    <w:p w:rsidR="0000799C" w:rsidRPr="0032129C" w:rsidRDefault="0000799C" w:rsidP="0000799C">
      <w:pPr>
        <w:spacing w:line="276" w:lineRule="auto"/>
        <w:jc w:val="center"/>
        <w:rPr>
          <w:rFonts w:ascii="Arial Narrow" w:hAnsi="Arial Narrow"/>
          <w:b/>
          <w:sz w:val="20"/>
          <w:szCs w:val="20"/>
          <w:lang w:val="sr-Cyrl-CS"/>
        </w:rPr>
      </w:pPr>
    </w:p>
    <w:p w:rsidR="0000799C" w:rsidRPr="0032129C" w:rsidRDefault="0000799C" w:rsidP="0000799C">
      <w:pPr>
        <w:spacing w:line="276" w:lineRule="auto"/>
        <w:jc w:val="center"/>
        <w:rPr>
          <w:rFonts w:ascii="Arial Narrow" w:hAnsi="Arial Narrow"/>
          <w:b/>
          <w:sz w:val="20"/>
          <w:szCs w:val="20"/>
          <w:lang w:val="sr-Cyrl-CS"/>
        </w:rPr>
      </w:pPr>
    </w:p>
    <w:p w:rsidR="0000799C" w:rsidRPr="0032129C" w:rsidRDefault="0000799C" w:rsidP="0000799C">
      <w:pPr>
        <w:spacing w:line="276" w:lineRule="auto"/>
        <w:jc w:val="center"/>
        <w:rPr>
          <w:rFonts w:ascii="Arial Narrow" w:hAnsi="Arial Narrow"/>
          <w:b/>
          <w:sz w:val="20"/>
          <w:szCs w:val="20"/>
          <w:lang w:val="sr-Cyrl-CS"/>
        </w:rPr>
      </w:pPr>
    </w:p>
    <w:p w:rsidR="0000799C" w:rsidRDefault="0000799C" w:rsidP="0000799C">
      <w:pPr>
        <w:spacing w:line="276" w:lineRule="auto"/>
        <w:jc w:val="center"/>
        <w:rPr>
          <w:rFonts w:ascii="Arial Narrow" w:hAnsi="Arial Narrow"/>
          <w:b/>
          <w:sz w:val="20"/>
          <w:szCs w:val="20"/>
          <w:lang w:val="sr-Cyrl-CS"/>
        </w:rPr>
      </w:pPr>
    </w:p>
    <w:p w:rsidR="00EB1E90" w:rsidRDefault="00EB1E90" w:rsidP="0000799C">
      <w:pPr>
        <w:spacing w:line="276" w:lineRule="auto"/>
        <w:jc w:val="center"/>
        <w:rPr>
          <w:rFonts w:ascii="Arial Narrow" w:hAnsi="Arial Narrow"/>
          <w:b/>
          <w:sz w:val="20"/>
          <w:szCs w:val="20"/>
          <w:lang w:val="sr-Cyrl-CS"/>
        </w:rPr>
      </w:pPr>
    </w:p>
    <w:p w:rsidR="00EB1E90" w:rsidRDefault="00EB1E90" w:rsidP="0000799C">
      <w:pPr>
        <w:spacing w:line="276" w:lineRule="auto"/>
        <w:jc w:val="center"/>
        <w:rPr>
          <w:rFonts w:ascii="Arial Narrow" w:hAnsi="Arial Narrow"/>
          <w:b/>
          <w:sz w:val="20"/>
          <w:szCs w:val="20"/>
          <w:lang w:val="sr-Cyrl-CS"/>
        </w:rPr>
      </w:pPr>
    </w:p>
    <w:p w:rsidR="00EB1E90" w:rsidRDefault="00EB1E90" w:rsidP="0000799C">
      <w:pPr>
        <w:spacing w:line="276" w:lineRule="auto"/>
        <w:jc w:val="center"/>
        <w:rPr>
          <w:rFonts w:ascii="Arial Narrow" w:hAnsi="Arial Narrow"/>
          <w:b/>
          <w:sz w:val="20"/>
          <w:szCs w:val="20"/>
          <w:lang w:val="sr-Cyrl-CS"/>
        </w:rPr>
      </w:pPr>
    </w:p>
    <w:p w:rsidR="00EB1E90" w:rsidRDefault="00EB1E90" w:rsidP="0000799C">
      <w:pPr>
        <w:spacing w:line="276" w:lineRule="auto"/>
        <w:jc w:val="center"/>
        <w:rPr>
          <w:rFonts w:ascii="Arial Narrow" w:hAnsi="Arial Narrow"/>
          <w:b/>
          <w:sz w:val="20"/>
          <w:szCs w:val="20"/>
          <w:lang w:val="sr-Cyrl-CS"/>
        </w:rPr>
      </w:pPr>
    </w:p>
    <w:p w:rsidR="00EB1E90" w:rsidRDefault="00EB1E90" w:rsidP="0000799C">
      <w:pPr>
        <w:spacing w:line="276" w:lineRule="auto"/>
        <w:jc w:val="center"/>
        <w:rPr>
          <w:rFonts w:ascii="Arial Narrow" w:hAnsi="Arial Narrow"/>
          <w:b/>
          <w:sz w:val="20"/>
          <w:szCs w:val="20"/>
          <w:lang w:val="sr-Cyrl-CS"/>
        </w:rPr>
      </w:pPr>
    </w:p>
    <w:p w:rsidR="00EB1E90" w:rsidRDefault="00EB1E90" w:rsidP="0000799C">
      <w:pPr>
        <w:spacing w:line="276" w:lineRule="auto"/>
        <w:jc w:val="center"/>
        <w:rPr>
          <w:rFonts w:ascii="Arial Narrow" w:hAnsi="Arial Narrow"/>
          <w:b/>
          <w:sz w:val="20"/>
          <w:szCs w:val="20"/>
          <w:lang w:val="sr-Cyrl-CS"/>
        </w:rPr>
      </w:pPr>
    </w:p>
    <w:p w:rsidR="00EB1E90" w:rsidRPr="0032129C" w:rsidRDefault="00EB1E90" w:rsidP="0000799C">
      <w:pPr>
        <w:spacing w:line="276" w:lineRule="auto"/>
        <w:jc w:val="center"/>
        <w:rPr>
          <w:rFonts w:ascii="Arial Narrow" w:hAnsi="Arial Narrow"/>
          <w:b/>
          <w:sz w:val="20"/>
          <w:szCs w:val="20"/>
          <w:lang w:val="sr-Cyrl-CS"/>
        </w:rPr>
      </w:pPr>
    </w:p>
    <w:p w:rsidR="0000799C" w:rsidRPr="0032129C" w:rsidRDefault="0000799C" w:rsidP="0000799C">
      <w:pPr>
        <w:spacing w:line="276" w:lineRule="auto"/>
        <w:rPr>
          <w:rFonts w:ascii="Arial Narrow" w:hAnsi="Arial Narrow"/>
          <w:b/>
          <w:sz w:val="20"/>
          <w:szCs w:val="20"/>
          <w:lang/>
        </w:rPr>
      </w:pPr>
    </w:p>
    <w:p w:rsidR="0000799C" w:rsidRPr="0032129C" w:rsidRDefault="0000799C" w:rsidP="0000799C">
      <w:pPr>
        <w:spacing w:line="276" w:lineRule="auto"/>
        <w:jc w:val="center"/>
        <w:rPr>
          <w:rFonts w:ascii="Arial Narrow" w:hAnsi="Arial Narrow"/>
          <w:b/>
          <w:sz w:val="20"/>
          <w:szCs w:val="20"/>
          <w:lang w:val="sr-Cyrl-CS"/>
        </w:rPr>
      </w:pPr>
      <w:r w:rsidRPr="0032129C">
        <w:rPr>
          <w:rFonts w:ascii="Arial Narrow" w:hAnsi="Arial Narrow"/>
          <w:b/>
          <w:sz w:val="20"/>
          <w:szCs w:val="20"/>
          <w:lang w:val="sr-Cyrl-CS"/>
        </w:rPr>
        <w:lastRenderedPageBreak/>
        <w:t>Сомбор</w:t>
      </w:r>
    </w:p>
    <w:p w:rsidR="0032129C" w:rsidRPr="00EB1E90" w:rsidRDefault="000677B9" w:rsidP="00EB1E90">
      <w:pPr>
        <w:spacing w:line="276" w:lineRule="auto"/>
        <w:jc w:val="center"/>
        <w:rPr>
          <w:rFonts w:ascii="Arial Narrow" w:hAnsi="Arial Narrow"/>
          <w:b/>
          <w:sz w:val="20"/>
          <w:szCs w:val="20"/>
          <w:lang w:val="sr-Cyrl-CS"/>
        </w:rPr>
      </w:pPr>
      <w:r>
        <w:rPr>
          <w:rFonts w:ascii="Arial Narrow" w:hAnsi="Arial Narrow"/>
          <w:b/>
          <w:sz w:val="20"/>
          <w:szCs w:val="20"/>
          <w:lang/>
        </w:rPr>
        <w:t>април</w:t>
      </w:r>
      <w:r w:rsidR="0000799C" w:rsidRPr="0032129C">
        <w:rPr>
          <w:rFonts w:ascii="Arial Narrow" w:hAnsi="Arial Narrow"/>
          <w:b/>
          <w:sz w:val="20"/>
          <w:szCs w:val="20"/>
          <w:lang w:val="sr-Cyrl-CS"/>
        </w:rPr>
        <w:t>, 202</w:t>
      </w:r>
      <w:r w:rsidR="00EB1E90">
        <w:rPr>
          <w:rFonts w:ascii="Arial Narrow" w:hAnsi="Arial Narrow"/>
          <w:b/>
          <w:sz w:val="20"/>
          <w:szCs w:val="20"/>
          <w:lang w:val="sr-Cyrl-CS"/>
        </w:rPr>
        <w:t>3. године</w:t>
      </w:r>
    </w:p>
    <w:p w:rsidR="0000799C" w:rsidRPr="00EB1E90" w:rsidRDefault="00F242F7" w:rsidP="00F242F7">
      <w:pPr>
        <w:jc w:val="center"/>
        <w:rPr>
          <w:rFonts w:ascii="Arial Narrow" w:hAnsi="Arial Narrow"/>
          <w:b/>
          <w:lang/>
        </w:rPr>
      </w:pPr>
      <w:r w:rsidRPr="00EB1E90">
        <w:rPr>
          <w:rFonts w:ascii="Arial Narrow" w:hAnsi="Arial Narrow"/>
          <w:b/>
          <w:lang/>
        </w:rPr>
        <w:t>РАСПИС КОНКУРСА</w:t>
      </w:r>
    </w:p>
    <w:p w:rsidR="00F242F7" w:rsidRPr="0032129C" w:rsidRDefault="00F242F7">
      <w:pPr>
        <w:rPr>
          <w:rFonts w:ascii="Arial Narrow" w:hAnsi="Arial Narrow"/>
          <w:sz w:val="20"/>
          <w:szCs w:val="20"/>
          <w:lang/>
        </w:rPr>
      </w:pPr>
    </w:p>
    <w:tbl>
      <w:tblPr>
        <w:tblStyle w:val="TableGrid"/>
        <w:tblW w:w="0" w:type="auto"/>
        <w:tblLook w:val="04A0"/>
      </w:tblPr>
      <w:tblGrid>
        <w:gridCol w:w="3325"/>
        <w:gridCol w:w="6025"/>
      </w:tblGrid>
      <w:tr w:rsidR="00DF4987" w:rsidRPr="0032129C" w:rsidTr="008E5047">
        <w:tc>
          <w:tcPr>
            <w:tcW w:w="9350" w:type="dxa"/>
            <w:gridSpan w:val="2"/>
          </w:tcPr>
          <w:p w:rsidR="00DF4987" w:rsidRPr="0032129C" w:rsidRDefault="00DF4987" w:rsidP="00E356F7">
            <w:pPr>
              <w:rPr>
                <w:rFonts w:ascii="Arial Narrow" w:hAnsi="Arial Narrow"/>
                <w:sz w:val="20"/>
                <w:szCs w:val="20"/>
                <w:lang/>
              </w:rPr>
            </w:pPr>
            <w:r w:rsidRPr="0032129C">
              <w:rPr>
                <w:rFonts w:ascii="Arial Narrow" w:hAnsi="Arial Narrow"/>
                <w:sz w:val="20"/>
                <w:szCs w:val="20"/>
                <w:lang/>
              </w:rPr>
              <w:t xml:space="preserve">ПОДАЦИ </w:t>
            </w:r>
            <w:r w:rsidR="00E356F7">
              <w:rPr>
                <w:rFonts w:ascii="Arial Narrow" w:hAnsi="Arial Narrow"/>
                <w:sz w:val="20"/>
                <w:szCs w:val="20"/>
                <w:lang/>
              </w:rPr>
              <w:t>НАРУЧИОЦА</w:t>
            </w:r>
            <w:r w:rsidRPr="0032129C">
              <w:rPr>
                <w:rFonts w:ascii="Arial Narrow" w:hAnsi="Arial Narrow"/>
                <w:sz w:val="20"/>
                <w:szCs w:val="20"/>
                <w:lang/>
              </w:rPr>
              <w:t>:</w:t>
            </w:r>
          </w:p>
        </w:tc>
      </w:tr>
      <w:tr w:rsidR="00DF4987" w:rsidRPr="0032129C" w:rsidTr="00DF4987">
        <w:tc>
          <w:tcPr>
            <w:tcW w:w="3325" w:type="dxa"/>
          </w:tcPr>
          <w:p w:rsidR="00DF4987" w:rsidRPr="0032129C" w:rsidRDefault="00E356F7" w:rsidP="00E356F7">
            <w:pPr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Назив</w:t>
            </w:r>
            <w:r w:rsidR="00DF4987" w:rsidRPr="0032129C">
              <w:rPr>
                <w:rFonts w:ascii="Arial Narrow" w:hAnsi="Arial Narrow"/>
                <w:sz w:val="20"/>
                <w:szCs w:val="20"/>
                <w:lang/>
              </w:rPr>
              <w:t>:</w:t>
            </w:r>
          </w:p>
        </w:tc>
        <w:tc>
          <w:tcPr>
            <w:tcW w:w="6025" w:type="dxa"/>
          </w:tcPr>
          <w:p w:rsidR="00DF4987" w:rsidRPr="0032129C" w:rsidRDefault="00DF4987" w:rsidP="00DF4987">
            <w:pPr>
              <w:rPr>
                <w:rFonts w:ascii="Arial Narrow" w:hAnsi="Arial Narrow"/>
                <w:b/>
                <w:sz w:val="20"/>
                <w:szCs w:val="20"/>
                <w:lang/>
              </w:rPr>
            </w:pPr>
            <w:r w:rsidRPr="0032129C">
              <w:rPr>
                <w:rFonts w:ascii="Arial Narrow" w:hAnsi="Arial Narrow"/>
                <w:b/>
                <w:sz w:val="20"/>
                <w:szCs w:val="20"/>
                <w:lang/>
              </w:rPr>
              <w:t>ГРАД СОМБОР</w:t>
            </w:r>
          </w:p>
        </w:tc>
      </w:tr>
      <w:tr w:rsidR="00DF4987" w:rsidRPr="0032129C" w:rsidTr="00DF4987">
        <w:tc>
          <w:tcPr>
            <w:tcW w:w="3325" w:type="dxa"/>
          </w:tcPr>
          <w:p w:rsidR="00DF4987" w:rsidRPr="0032129C" w:rsidRDefault="00E356F7" w:rsidP="00E356F7">
            <w:pPr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Адреса</w:t>
            </w:r>
            <w:r w:rsidR="00DF4987" w:rsidRPr="0032129C">
              <w:rPr>
                <w:rFonts w:ascii="Arial Narrow" w:hAnsi="Arial Narrow"/>
                <w:sz w:val="20"/>
                <w:szCs w:val="20"/>
                <w:lang/>
              </w:rPr>
              <w:t>:</w:t>
            </w:r>
          </w:p>
        </w:tc>
        <w:tc>
          <w:tcPr>
            <w:tcW w:w="6025" w:type="dxa"/>
          </w:tcPr>
          <w:p w:rsidR="00DF4987" w:rsidRPr="0032129C" w:rsidRDefault="00DF4987" w:rsidP="00DF4987">
            <w:pPr>
              <w:rPr>
                <w:rFonts w:ascii="Arial Narrow" w:hAnsi="Arial Narrow"/>
                <w:b/>
                <w:sz w:val="20"/>
                <w:szCs w:val="20"/>
                <w:lang/>
              </w:rPr>
            </w:pPr>
            <w:r w:rsidRPr="0032129C">
              <w:rPr>
                <w:rFonts w:ascii="Arial Narrow" w:hAnsi="Arial Narrow"/>
                <w:b/>
                <w:sz w:val="20"/>
                <w:szCs w:val="20"/>
                <w:lang/>
              </w:rPr>
              <w:t>ТРГ ЦАРА УРОША БР.1, 25 000 СОМБОР</w:t>
            </w:r>
          </w:p>
        </w:tc>
      </w:tr>
      <w:tr w:rsidR="00DF4987" w:rsidRPr="0032129C" w:rsidTr="00DF4987">
        <w:tc>
          <w:tcPr>
            <w:tcW w:w="3325" w:type="dxa"/>
          </w:tcPr>
          <w:p w:rsidR="00DF4987" w:rsidRPr="0032129C" w:rsidRDefault="00DF4987" w:rsidP="00DF4987">
            <w:pPr>
              <w:rPr>
                <w:rFonts w:ascii="Arial Narrow" w:hAnsi="Arial Narrow"/>
                <w:sz w:val="20"/>
                <w:szCs w:val="20"/>
                <w:lang/>
              </w:rPr>
            </w:pPr>
            <w:r w:rsidRPr="0032129C">
              <w:rPr>
                <w:rFonts w:ascii="Arial Narrow" w:hAnsi="Arial Narrow"/>
                <w:sz w:val="20"/>
                <w:szCs w:val="20"/>
                <w:lang/>
              </w:rPr>
              <w:t>ПИБ</w:t>
            </w:r>
          </w:p>
        </w:tc>
        <w:tc>
          <w:tcPr>
            <w:tcW w:w="6025" w:type="dxa"/>
          </w:tcPr>
          <w:p w:rsidR="00DF4987" w:rsidRPr="0032129C" w:rsidRDefault="00DF4987" w:rsidP="00DF4987">
            <w:pPr>
              <w:rPr>
                <w:rFonts w:ascii="Arial Narrow" w:hAnsi="Arial Narrow"/>
                <w:b/>
                <w:sz w:val="20"/>
                <w:szCs w:val="20"/>
                <w:lang/>
              </w:rPr>
            </w:pPr>
            <w:r w:rsidRPr="0032129C">
              <w:rPr>
                <w:rFonts w:ascii="Arial Narrow" w:hAnsi="Arial Narrow"/>
                <w:b/>
                <w:sz w:val="20"/>
                <w:szCs w:val="20"/>
                <w:lang/>
              </w:rPr>
              <w:t>100</w:t>
            </w:r>
            <w:bookmarkStart w:id="0" w:name="_GoBack"/>
            <w:bookmarkEnd w:id="0"/>
            <w:r w:rsidRPr="0032129C">
              <w:rPr>
                <w:rFonts w:ascii="Arial Narrow" w:hAnsi="Arial Narrow"/>
                <w:b/>
                <w:sz w:val="20"/>
                <w:szCs w:val="20"/>
                <w:lang/>
              </w:rPr>
              <w:t>123258</w:t>
            </w:r>
          </w:p>
        </w:tc>
      </w:tr>
      <w:tr w:rsidR="00DF4987" w:rsidRPr="0032129C" w:rsidTr="00DF4987">
        <w:tc>
          <w:tcPr>
            <w:tcW w:w="3325" w:type="dxa"/>
            <w:tcBorders>
              <w:bottom w:val="single" w:sz="4" w:space="0" w:color="auto"/>
            </w:tcBorders>
          </w:tcPr>
          <w:p w:rsidR="00DF4987" w:rsidRPr="0032129C" w:rsidRDefault="00E356F7" w:rsidP="00E356F7">
            <w:pPr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Интернет страница:</w:t>
            </w:r>
          </w:p>
        </w:tc>
        <w:tc>
          <w:tcPr>
            <w:tcW w:w="6025" w:type="dxa"/>
            <w:tcBorders>
              <w:bottom w:val="single" w:sz="4" w:space="0" w:color="auto"/>
            </w:tcBorders>
          </w:tcPr>
          <w:p w:rsidR="00DF4987" w:rsidRPr="0032129C" w:rsidRDefault="001C765A" w:rsidP="00DF4987">
            <w:pPr>
              <w:rPr>
                <w:rFonts w:ascii="Arial Narrow" w:hAnsi="Arial Narrow"/>
                <w:b/>
                <w:sz w:val="20"/>
                <w:szCs w:val="20"/>
                <w:lang/>
              </w:rPr>
            </w:pPr>
            <w:hyperlink r:id="rId6" w:history="1">
              <w:r w:rsidR="00DF4987" w:rsidRPr="0032129C">
                <w:rPr>
                  <w:rStyle w:val="Hyperlink"/>
                  <w:rFonts w:ascii="Arial Narrow" w:hAnsi="Arial Narrow"/>
                  <w:b/>
                  <w:sz w:val="20"/>
                  <w:szCs w:val="20"/>
                  <w:lang/>
                </w:rPr>
                <w:t>https://www.sombor.rs/</w:t>
              </w:r>
            </w:hyperlink>
            <w:r w:rsidR="00DF4987" w:rsidRPr="0032129C">
              <w:rPr>
                <w:rFonts w:ascii="Arial Narrow" w:hAnsi="Arial Narrow"/>
                <w:b/>
                <w:sz w:val="20"/>
                <w:szCs w:val="20"/>
                <w:lang/>
              </w:rPr>
              <w:t xml:space="preserve"> </w:t>
            </w:r>
          </w:p>
        </w:tc>
      </w:tr>
      <w:tr w:rsidR="00DF4987" w:rsidRPr="0032129C" w:rsidTr="00DF4987">
        <w:tc>
          <w:tcPr>
            <w:tcW w:w="3325" w:type="dxa"/>
            <w:tcBorders>
              <w:left w:val="nil"/>
              <w:bottom w:val="nil"/>
              <w:right w:val="nil"/>
            </w:tcBorders>
          </w:tcPr>
          <w:p w:rsidR="00DF4987" w:rsidRPr="0032129C" w:rsidRDefault="00DF4987" w:rsidP="00DF4987">
            <w:pPr>
              <w:rPr>
                <w:rFonts w:ascii="Arial Narrow" w:hAnsi="Arial Narrow"/>
                <w:sz w:val="20"/>
                <w:szCs w:val="20"/>
                <w:lang/>
              </w:rPr>
            </w:pPr>
          </w:p>
        </w:tc>
        <w:tc>
          <w:tcPr>
            <w:tcW w:w="6025" w:type="dxa"/>
            <w:tcBorders>
              <w:left w:val="nil"/>
              <w:bottom w:val="nil"/>
              <w:right w:val="nil"/>
            </w:tcBorders>
          </w:tcPr>
          <w:p w:rsidR="00DF4987" w:rsidRPr="0032129C" w:rsidRDefault="00DF4987" w:rsidP="00DF4987">
            <w:pPr>
              <w:rPr>
                <w:rStyle w:val="Hyperlink"/>
                <w:rFonts w:ascii="Arial Narrow" w:hAnsi="Arial Narrow"/>
                <w:b/>
                <w:sz w:val="20"/>
                <w:szCs w:val="20"/>
                <w:lang/>
              </w:rPr>
            </w:pPr>
          </w:p>
        </w:tc>
      </w:tr>
      <w:tr w:rsidR="00DF4987" w:rsidRPr="0032129C" w:rsidTr="00DF4987">
        <w:tc>
          <w:tcPr>
            <w:tcW w:w="3325" w:type="dxa"/>
            <w:tcBorders>
              <w:top w:val="nil"/>
              <w:left w:val="nil"/>
              <w:right w:val="nil"/>
            </w:tcBorders>
          </w:tcPr>
          <w:p w:rsidR="00DF4987" w:rsidRPr="0032129C" w:rsidRDefault="00DF4987" w:rsidP="00DF4987">
            <w:pPr>
              <w:rPr>
                <w:rFonts w:ascii="Arial Narrow" w:hAnsi="Arial Narrow"/>
                <w:sz w:val="20"/>
                <w:szCs w:val="20"/>
                <w:lang/>
              </w:rPr>
            </w:pPr>
          </w:p>
        </w:tc>
        <w:tc>
          <w:tcPr>
            <w:tcW w:w="6025" w:type="dxa"/>
            <w:tcBorders>
              <w:top w:val="nil"/>
              <w:left w:val="nil"/>
              <w:right w:val="nil"/>
            </w:tcBorders>
          </w:tcPr>
          <w:p w:rsidR="00DF4987" w:rsidRPr="0032129C" w:rsidRDefault="00DF4987" w:rsidP="00DF4987">
            <w:pPr>
              <w:rPr>
                <w:rStyle w:val="Hyperlink"/>
                <w:rFonts w:ascii="Arial Narrow" w:hAnsi="Arial Narrow"/>
                <w:b/>
                <w:sz w:val="20"/>
                <w:szCs w:val="20"/>
                <w:lang/>
              </w:rPr>
            </w:pPr>
          </w:p>
        </w:tc>
      </w:tr>
      <w:tr w:rsidR="006F553C" w:rsidRPr="0032129C" w:rsidTr="00DF4987">
        <w:tc>
          <w:tcPr>
            <w:tcW w:w="3325" w:type="dxa"/>
            <w:tcBorders>
              <w:bottom w:val="single" w:sz="4" w:space="0" w:color="auto"/>
            </w:tcBorders>
          </w:tcPr>
          <w:p w:rsidR="006F553C" w:rsidRPr="0032129C" w:rsidRDefault="00B46341" w:rsidP="00DF4987">
            <w:pPr>
              <w:rPr>
                <w:rStyle w:val="Hyperlink"/>
                <w:rFonts w:ascii="Arial Narrow" w:hAnsi="Arial Narrow"/>
                <w:color w:val="auto"/>
                <w:sz w:val="20"/>
                <w:szCs w:val="20"/>
                <w:u w:val="none"/>
                <w:lang/>
              </w:rPr>
            </w:pPr>
            <w:r w:rsidRPr="0032129C">
              <w:rPr>
                <w:rStyle w:val="Hyperlink"/>
                <w:rFonts w:ascii="Arial Narrow" w:hAnsi="Arial Narrow"/>
                <w:color w:val="auto"/>
                <w:sz w:val="20"/>
                <w:szCs w:val="20"/>
                <w:u w:val="none"/>
                <w:lang/>
              </w:rPr>
              <w:t>ПОСТУПАК ЈАВНЕ НАБАВКЕ:</w:t>
            </w:r>
          </w:p>
        </w:tc>
        <w:tc>
          <w:tcPr>
            <w:tcW w:w="6025" w:type="dxa"/>
            <w:tcBorders>
              <w:bottom w:val="single" w:sz="4" w:space="0" w:color="auto"/>
            </w:tcBorders>
          </w:tcPr>
          <w:p w:rsidR="006F553C" w:rsidRPr="0032129C" w:rsidRDefault="00B46341" w:rsidP="00DF4987">
            <w:pPr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  <w:r w:rsidRPr="0032129C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>КОНКУРС ЗА ДИЗАЈН- поступак у коме се додељују награде учесницима</w:t>
            </w:r>
          </w:p>
        </w:tc>
      </w:tr>
      <w:tr w:rsidR="00DF4987" w:rsidRPr="0032129C" w:rsidTr="00DF4987">
        <w:tc>
          <w:tcPr>
            <w:tcW w:w="3325" w:type="dxa"/>
            <w:tcBorders>
              <w:bottom w:val="single" w:sz="4" w:space="0" w:color="auto"/>
            </w:tcBorders>
          </w:tcPr>
          <w:p w:rsidR="00DF4987" w:rsidRPr="0032129C" w:rsidRDefault="00DF4987" w:rsidP="00DF4987">
            <w:pPr>
              <w:rPr>
                <w:rFonts w:ascii="Arial Narrow" w:hAnsi="Arial Narrow"/>
                <w:sz w:val="20"/>
                <w:szCs w:val="20"/>
                <w:lang/>
              </w:rPr>
            </w:pPr>
            <w:r w:rsidRPr="0032129C">
              <w:rPr>
                <w:rStyle w:val="Hyperlink"/>
                <w:rFonts w:ascii="Arial Narrow" w:hAnsi="Arial Narrow"/>
                <w:color w:val="auto"/>
                <w:sz w:val="20"/>
                <w:szCs w:val="20"/>
                <w:u w:val="none"/>
                <w:lang/>
              </w:rPr>
              <w:t>НАЗИВ КОНКУРСА</w:t>
            </w:r>
            <w:r w:rsidR="00B46341" w:rsidRPr="0032129C">
              <w:rPr>
                <w:rStyle w:val="Hyperlink"/>
                <w:rFonts w:ascii="Arial Narrow" w:hAnsi="Arial Narrow"/>
                <w:color w:val="auto"/>
                <w:sz w:val="20"/>
                <w:szCs w:val="20"/>
                <w:u w:val="none"/>
                <w:lang/>
              </w:rPr>
              <w:t xml:space="preserve"> ЗА ДИЗАЈН</w:t>
            </w:r>
            <w:r w:rsidRPr="0032129C">
              <w:rPr>
                <w:rStyle w:val="Hyperlink"/>
                <w:rFonts w:ascii="Arial Narrow" w:hAnsi="Arial Narrow"/>
                <w:color w:val="auto"/>
                <w:sz w:val="20"/>
                <w:szCs w:val="20"/>
                <w:u w:val="none"/>
                <w:lang/>
              </w:rPr>
              <w:t>:</w:t>
            </w:r>
          </w:p>
        </w:tc>
        <w:tc>
          <w:tcPr>
            <w:tcW w:w="6025" w:type="dxa"/>
            <w:tcBorders>
              <w:bottom w:val="single" w:sz="4" w:space="0" w:color="auto"/>
            </w:tcBorders>
          </w:tcPr>
          <w:p w:rsidR="00DF4987" w:rsidRPr="0032129C" w:rsidRDefault="00DF4987" w:rsidP="00DF4987">
            <w:pPr>
              <w:rPr>
                <w:rStyle w:val="Hyperlink"/>
                <w:rFonts w:ascii="Arial Narrow" w:hAnsi="Arial Narrow"/>
                <w:b/>
                <w:sz w:val="20"/>
                <w:szCs w:val="20"/>
                <w:lang/>
              </w:rPr>
            </w:pPr>
            <w:r w:rsidRPr="0032129C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 xml:space="preserve">Урбанистичко-архитектоснки конкурс за израду идејног </w:t>
            </w:r>
            <w:r w:rsidR="00D27074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>решења партерног уређења „Трга С</w:t>
            </w:r>
            <w:r w:rsidRPr="0032129C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>ветог Тројства“ у Сомбору</w:t>
            </w:r>
          </w:p>
        </w:tc>
      </w:tr>
      <w:tr w:rsidR="00DF4987" w:rsidRPr="0032129C" w:rsidTr="00DF4987">
        <w:tc>
          <w:tcPr>
            <w:tcW w:w="3325" w:type="dxa"/>
            <w:tcBorders>
              <w:left w:val="nil"/>
              <w:bottom w:val="nil"/>
              <w:right w:val="nil"/>
            </w:tcBorders>
          </w:tcPr>
          <w:p w:rsidR="00DF4987" w:rsidRPr="0032129C" w:rsidRDefault="00DF4987" w:rsidP="00DF4987">
            <w:pPr>
              <w:rPr>
                <w:rStyle w:val="Hyperlink"/>
                <w:rFonts w:ascii="Arial Narrow" w:hAnsi="Arial Narrow"/>
                <w:color w:val="auto"/>
                <w:sz w:val="20"/>
                <w:szCs w:val="20"/>
                <w:u w:val="none"/>
                <w:lang/>
              </w:rPr>
            </w:pPr>
          </w:p>
        </w:tc>
        <w:tc>
          <w:tcPr>
            <w:tcW w:w="6025" w:type="dxa"/>
            <w:tcBorders>
              <w:left w:val="nil"/>
              <w:bottom w:val="nil"/>
              <w:right w:val="nil"/>
            </w:tcBorders>
          </w:tcPr>
          <w:p w:rsidR="00DF4987" w:rsidRPr="0032129C" w:rsidRDefault="00DF4987" w:rsidP="00DF4987">
            <w:pPr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</w:p>
        </w:tc>
      </w:tr>
      <w:tr w:rsidR="00DF4987" w:rsidRPr="0032129C" w:rsidTr="00DF4987">
        <w:tc>
          <w:tcPr>
            <w:tcW w:w="3325" w:type="dxa"/>
            <w:tcBorders>
              <w:top w:val="nil"/>
              <w:left w:val="nil"/>
              <w:right w:val="nil"/>
            </w:tcBorders>
          </w:tcPr>
          <w:p w:rsidR="00DF4987" w:rsidRPr="0032129C" w:rsidRDefault="00DF4987" w:rsidP="00DF4987">
            <w:pPr>
              <w:rPr>
                <w:rStyle w:val="Hyperlink"/>
                <w:rFonts w:ascii="Arial Narrow" w:hAnsi="Arial Narrow"/>
                <w:color w:val="auto"/>
                <w:sz w:val="20"/>
                <w:szCs w:val="20"/>
                <w:u w:val="none"/>
                <w:lang/>
              </w:rPr>
            </w:pPr>
          </w:p>
        </w:tc>
        <w:tc>
          <w:tcPr>
            <w:tcW w:w="6025" w:type="dxa"/>
            <w:tcBorders>
              <w:top w:val="nil"/>
              <w:left w:val="nil"/>
              <w:right w:val="nil"/>
            </w:tcBorders>
          </w:tcPr>
          <w:p w:rsidR="00DF4987" w:rsidRPr="0032129C" w:rsidRDefault="00DF4987" w:rsidP="00DF4987">
            <w:pPr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</w:p>
        </w:tc>
      </w:tr>
      <w:tr w:rsidR="00DF4987" w:rsidRPr="0032129C" w:rsidTr="008C2DE2">
        <w:tc>
          <w:tcPr>
            <w:tcW w:w="3325" w:type="dxa"/>
            <w:tcBorders>
              <w:bottom w:val="single" w:sz="4" w:space="0" w:color="auto"/>
            </w:tcBorders>
          </w:tcPr>
          <w:p w:rsidR="00DF4987" w:rsidRPr="0032129C" w:rsidRDefault="00DF4987" w:rsidP="00DF4987">
            <w:pPr>
              <w:rPr>
                <w:rFonts w:ascii="Arial Narrow" w:hAnsi="Arial Narrow"/>
                <w:sz w:val="20"/>
                <w:szCs w:val="20"/>
                <w:lang/>
              </w:rPr>
            </w:pPr>
            <w:r w:rsidRPr="0032129C">
              <w:rPr>
                <w:rFonts w:ascii="Arial Narrow" w:hAnsi="Arial Narrow"/>
                <w:sz w:val="20"/>
                <w:szCs w:val="20"/>
                <w:lang/>
              </w:rPr>
              <w:t>ВРСТА КОНКУРСА</w:t>
            </w:r>
            <w:r w:rsidR="00B46341" w:rsidRPr="0032129C">
              <w:rPr>
                <w:rFonts w:ascii="Arial Narrow" w:hAnsi="Arial Narrow"/>
                <w:sz w:val="20"/>
                <w:szCs w:val="20"/>
                <w:lang/>
              </w:rPr>
              <w:t xml:space="preserve"> </w:t>
            </w:r>
            <w:r w:rsidR="00B46341" w:rsidRPr="0032129C">
              <w:rPr>
                <w:rFonts w:ascii="Arial Narrow" w:hAnsi="Arial Narrow"/>
                <w:sz w:val="20"/>
                <w:szCs w:val="20"/>
                <w:lang/>
              </w:rPr>
              <w:t>ЗА ДИЗАЈН</w:t>
            </w:r>
            <w:r w:rsidRPr="0032129C">
              <w:rPr>
                <w:rFonts w:ascii="Arial Narrow" w:hAnsi="Arial Narrow"/>
                <w:sz w:val="20"/>
                <w:szCs w:val="20"/>
                <w:lang/>
              </w:rPr>
              <w:t>:</w:t>
            </w:r>
          </w:p>
        </w:tc>
        <w:tc>
          <w:tcPr>
            <w:tcW w:w="6025" w:type="dxa"/>
            <w:tcBorders>
              <w:bottom w:val="single" w:sz="4" w:space="0" w:color="auto"/>
            </w:tcBorders>
          </w:tcPr>
          <w:p w:rsidR="00DF4987" w:rsidRPr="0032129C" w:rsidRDefault="00DF4987" w:rsidP="001A3215">
            <w:pPr>
              <w:rPr>
                <w:rStyle w:val="Hyperlink"/>
                <w:rFonts w:ascii="Arial Narrow" w:hAnsi="Arial Narrow"/>
                <w:b/>
                <w:sz w:val="20"/>
                <w:szCs w:val="20"/>
                <w:lang/>
              </w:rPr>
            </w:pPr>
            <w:r w:rsidRPr="0032129C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>ОТВОРЕН</w:t>
            </w:r>
            <w:r w:rsidRPr="0032129C">
              <w:rPr>
                <w:rFonts w:ascii="Arial Narrow" w:hAnsi="Arial Narrow"/>
                <w:b/>
                <w:sz w:val="20"/>
                <w:szCs w:val="20"/>
                <w:lang/>
              </w:rPr>
              <w:t>И</w:t>
            </w:r>
            <w:r w:rsidRPr="0032129C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 xml:space="preserve">, </w:t>
            </w:r>
            <w:r w:rsidR="001A3215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>АНКЕТНИ</w:t>
            </w:r>
            <w:r w:rsidRPr="0032129C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>, ЈЕДНОСТЕПЕНИ, АНОНИМАН</w:t>
            </w:r>
          </w:p>
        </w:tc>
      </w:tr>
      <w:tr w:rsidR="008C2DE2" w:rsidRPr="0032129C" w:rsidTr="008C2DE2">
        <w:tc>
          <w:tcPr>
            <w:tcW w:w="9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2" w:rsidRPr="0032129C" w:rsidRDefault="008C2DE2" w:rsidP="008C2DE2">
            <w:pPr>
              <w:spacing w:line="276" w:lineRule="auto"/>
              <w:rPr>
                <w:rFonts w:ascii="Arial Narrow" w:hAnsi="Arial Narrow" w:cs="Arial"/>
                <w:bCs/>
                <w:iCs/>
                <w:sz w:val="20"/>
                <w:szCs w:val="20"/>
                <w:lang w:val="sr-Cyrl-CS"/>
              </w:rPr>
            </w:pPr>
            <w:r w:rsidRPr="0032129C">
              <w:rPr>
                <w:rFonts w:ascii="Arial Narrow" w:hAnsi="Arial Narrow"/>
                <w:sz w:val="20"/>
                <w:szCs w:val="20"/>
                <w:lang w:val="sr-Cyrl-CS"/>
              </w:rPr>
              <w:t xml:space="preserve">* </w:t>
            </w:r>
            <w:r w:rsidRPr="0032129C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>Отворени</w:t>
            </w:r>
            <w:r w:rsidRPr="0032129C">
              <w:rPr>
                <w:rFonts w:ascii="Arial Narrow" w:hAnsi="Arial Narrow"/>
                <w:sz w:val="20"/>
                <w:szCs w:val="20"/>
                <w:lang w:val="sr-Cyrl-CS"/>
              </w:rPr>
              <w:t xml:space="preserve">- </w:t>
            </w:r>
            <w:r w:rsidR="00B3789C" w:rsidRPr="0032129C">
              <w:rPr>
                <w:rFonts w:ascii="Arial Narrow" w:hAnsi="Arial Narrow" w:cs="Arial"/>
                <w:bCs/>
                <w:iCs/>
                <w:sz w:val="20"/>
                <w:szCs w:val="20"/>
                <w:lang w:val="sr-Cyrl-CS"/>
              </w:rPr>
              <w:t>н</w:t>
            </w:r>
            <w:r w:rsidRPr="0032129C">
              <w:rPr>
                <w:rFonts w:ascii="Arial Narrow" w:hAnsi="Arial Narrow" w:cs="Arial"/>
                <w:bCs/>
                <w:iCs/>
                <w:sz w:val="20"/>
                <w:szCs w:val="20"/>
                <w:lang w:val="sr-Cyrl-CS"/>
              </w:rPr>
              <w:t>а конкурсу могу учествовати сва заинтересована лица, која испуњавају услове конкурса.</w:t>
            </w:r>
          </w:p>
          <w:p w:rsidR="008C2DE2" w:rsidRPr="0032129C" w:rsidRDefault="008C2DE2" w:rsidP="008C2DE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32129C">
              <w:rPr>
                <w:rFonts w:ascii="Arial Narrow" w:hAnsi="Arial Narrow" w:cs="Arial"/>
                <w:bCs/>
                <w:iCs/>
                <w:sz w:val="20"/>
                <w:szCs w:val="20"/>
                <w:lang w:val="sr-Cyrl-CS"/>
              </w:rPr>
              <w:t xml:space="preserve">* </w:t>
            </w:r>
            <w:r w:rsidR="001A3215" w:rsidRPr="001A3215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/>
              </w:rPr>
              <w:t>Анкетни</w:t>
            </w:r>
            <w:r w:rsidRPr="001A3215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sr-Cyrl-CS"/>
              </w:rPr>
              <w:t>-</w:t>
            </w:r>
            <w:r w:rsidRPr="0032129C">
              <w:rPr>
                <w:rFonts w:ascii="Arial Narrow" w:hAnsi="Arial Narrow" w:cs="Arial"/>
                <w:bCs/>
                <w:iCs/>
                <w:sz w:val="20"/>
                <w:szCs w:val="20"/>
                <w:lang w:val="sr-Cyrl-CS"/>
              </w:rPr>
              <w:t xml:space="preserve"> </w:t>
            </w:r>
            <w:r w:rsidR="00B3789C" w:rsidRPr="0032129C">
              <w:rPr>
                <w:rFonts w:ascii="Arial Narrow" w:hAnsi="Arial Narrow"/>
                <w:sz w:val="20"/>
                <w:szCs w:val="20"/>
                <w:lang w:val="sr-Cyrl-CS"/>
              </w:rPr>
              <w:t>одабрана</w:t>
            </w:r>
            <w:r w:rsidRPr="0032129C">
              <w:rPr>
                <w:rFonts w:ascii="Arial Narrow" w:hAnsi="Arial Narrow"/>
                <w:sz w:val="20"/>
                <w:szCs w:val="20"/>
                <w:lang w:val="sr-Cyrl-CS"/>
              </w:rPr>
              <w:t xml:space="preserve"> идејна решења ће служити за даљу </w:t>
            </w:r>
            <w:r w:rsidR="001A3215">
              <w:rPr>
                <w:rFonts w:ascii="Arial Narrow" w:hAnsi="Arial Narrow"/>
                <w:sz w:val="20"/>
                <w:szCs w:val="20"/>
                <w:lang w:val="sr-Cyrl-CS"/>
              </w:rPr>
              <w:t>израду</w:t>
            </w:r>
            <w:r w:rsidRPr="0032129C">
              <w:rPr>
                <w:rFonts w:ascii="Arial Narrow" w:hAnsi="Arial Narrow"/>
                <w:sz w:val="20"/>
                <w:szCs w:val="20"/>
                <w:lang w:val="sr-Cyrl-CS"/>
              </w:rPr>
              <w:t xml:space="preserve"> планске и </w:t>
            </w:r>
            <w:r w:rsidR="001A3215">
              <w:rPr>
                <w:rFonts w:ascii="Arial Narrow" w:hAnsi="Arial Narrow"/>
                <w:sz w:val="20"/>
                <w:szCs w:val="20"/>
                <w:lang w:val="sr-Cyrl-CS"/>
              </w:rPr>
              <w:t>пројектне</w:t>
            </w:r>
            <w:r w:rsidRPr="0032129C">
              <w:rPr>
                <w:rFonts w:ascii="Arial Narrow" w:hAnsi="Arial Narrow"/>
                <w:sz w:val="20"/>
                <w:szCs w:val="20"/>
                <w:lang w:val="sr-Cyrl-CS"/>
              </w:rPr>
              <w:t xml:space="preserve"> документације</w:t>
            </w:r>
            <w:r w:rsidR="001A3215">
              <w:rPr>
                <w:rFonts w:ascii="Arial Narrow" w:hAnsi="Arial Narrow"/>
                <w:sz w:val="20"/>
                <w:szCs w:val="20"/>
                <w:lang w:val="sr-Cyrl-CS"/>
              </w:rPr>
              <w:t xml:space="preserve"> или дефинисање пројектног задатка</w:t>
            </w:r>
            <w:r w:rsidRPr="0032129C">
              <w:rPr>
                <w:rFonts w:ascii="Arial Narrow" w:hAnsi="Arial Narrow"/>
                <w:sz w:val="20"/>
                <w:szCs w:val="20"/>
                <w:lang w:val="sr-Cyrl-CS"/>
              </w:rPr>
              <w:t>.</w:t>
            </w:r>
          </w:p>
          <w:p w:rsidR="008C2DE2" w:rsidRPr="0032129C" w:rsidRDefault="008C2DE2" w:rsidP="008C2DE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32129C">
              <w:rPr>
                <w:rFonts w:ascii="Arial Narrow" w:hAnsi="Arial Narrow"/>
                <w:sz w:val="20"/>
                <w:szCs w:val="20"/>
                <w:lang w:val="sr-Cyrl-CS"/>
              </w:rPr>
              <w:t xml:space="preserve">* </w:t>
            </w:r>
            <w:r w:rsidRPr="0032129C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>Једностепени</w:t>
            </w:r>
            <w:r w:rsidRPr="0032129C">
              <w:rPr>
                <w:rFonts w:ascii="Arial Narrow" w:hAnsi="Arial Narrow"/>
                <w:sz w:val="20"/>
                <w:szCs w:val="20"/>
                <w:lang w:val="sr-Cyrl-CS"/>
              </w:rPr>
              <w:t>- програм намене и садржаја је јасно постављен</w:t>
            </w:r>
          </w:p>
          <w:p w:rsidR="008C2DE2" w:rsidRPr="0032129C" w:rsidRDefault="008C2DE2" w:rsidP="00AD6AA7">
            <w:pPr>
              <w:tabs>
                <w:tab w:val="left" w:pos="9072"/>
              </w:tabs>
              <w:spacing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  <w:lang w:val="sr-Cyrl-CS"/>
              </w:rPr>
            </w:pPr>
            <w:r w:rsidRPr="0032129C">
              <w:rPr>
                <w:rFonts w:ascii="Arial Narrow" w:hAnsi="Arial Narrow"/>
                <w:sz w:val="20"/>
                <w:szCs w:val="20"/>
                <w:lang w:val="sr-Cyrl-CS"/>
              </w:rPr>
              <w:t xml:space="preserve">* </w:t>
            </w:r>
            <w:r w:rsidRPr="0032129C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>Анонимни</w:t>
            </w:r>
            <w:r w:rsidRPr="0032129C">
              <w:rPr>
                <w:rFonts w:ascii="Arial Narrow" w:hAnsi="Arial Narrow"/>
                <w:sz w:val="20"/>
                <w:szCs w:val="20"/>
                <w:lang w:val="sr-Cyrl-CS"/>
              </w:rPr>
              <w:t xml:space="preserve">- </w:t>
            </w:r>
            <w:r w:rsidR="00B3789C" w:rsidRPr="0032129C">
              <w:rPr>
                <w:rFonts w:ascii="Arial Narrow" w:hAnsi="Arial Narrow" w:cs="Arial"/>
                <w:bCs/>
                <w:sz w:val="20"/>
                <w:szCs w:val="20"/>
                <w:lang w:val="sr-Cyrl-CS"/>
              </w:rPr>
              <w:t>а</w:t>
            </w:r>
            <w:r w:rsidRPr="0032129C">
              <w:rPr>
                <w:rFonts w:ascii="Arial Narrow" w:hAnsi="Arial Narrow" w:cs="Arial"/>
                <w:bCs/>
                <w:sz w:val="20"/>
                <w:szCs w:val="20"/>
                <w:lang w:val="sr-Cyrl-CS"/>
              </w:rPr>
              <w:t xml:space="preserve">нонимност се мора поштовати у поступку конкурса за дизајн. </w:t>
            </w:r>
            <w:r w:rsidRPr="0032129C">
              <w:rPr>
                <w:rFonts w:ascii="Arial Narrow" w:hAnsi="Arial Narrow"/>
                <w:sz w:val="20"/>
                <w:szCs w:val="20"/>
                <w:lang w:val="ru-RU" w:eastAsia="en-US"/>
              </w:rPr>
              <w:t xml:space="preserve">Учесници конкурса су анонимни до објављивања резултата конкурса. Анонимност се нарочито обезбеђује забраном изношења претпоставки о идентитету учесника конкурса. Ова забрана се односи на сва лица која учествују у поступку како код </w:t>
            </w:r>
            <w:r w:rsidR="00AD6AA7">
              <w:rPr>
                <w:rFonts w:ascii="Arial Narrow" w:hAnsi="Arial Narrow"/>
                <w:sz w:val="20"/>
                <w:szCs w:val="20"/>
                <w:lang w:val="ru-RU" w:eastAsia="en-US"/>
              </w:rPr>
              <w:t>Наручиоца</w:t>
            </w:r>
            <w:r w:rsidRPr="0032129C">
              <w:rPr>
                <w:rFonts w:ascii="Arial Narrow" w:hAnsi="Arial Narrow"/>
                <w:sz w:val="20"/>
                <w:szCs w:val="20"/>
                <w:lang w:val="ru-RU" w:eastAsia="en-US"/>
              </w:rPr>
              <w:t xml:space="preserve"> (</w:t>
            </w:r>
            <w:r w:rsidRPr="0032129C">
              <w:rPr>
                <w:rFonts w:ascii="Arial Narrow" w:hAnsi="Arial Narrow"/>
                <w:sz w:val="20"/>
                <w:szCs w:val="20"/>
                <w:lang w:val="sr-Cyrl-CS" w:eastAsia="en-US"/>
              </w:rPr>
              <w:t>Града Сомбора</w:t>
            </w:r>
            <w:r w:rsidRPr="0032129C">
              <w:rPr>
                <w:rFonts w:ascii="Arial Narrow" w:hAnsi="Arial Narrow"/>
                <w:sz w:val="20"/>
                <w:szCs w:val="20"/>
                <w:lang w:val="ru-RU" w:eastAsia="en-US"/>
              </w:rPr>
              <w:t>), тако и међу учесницима конкурса.</w:t>
            </w:r>
            <w:r w:rsidRPr="0032129C">
              <w:rPr>
                <w:rFonts w:ascii="Arial Narrow" w:hAnsi="Arial Narrow" w:cs="Arial"/>
                <w:bCs/>
                <w:sz w:val="20"/>
                <w:szCs w:val="20"/>
                <w:lang w:val="sr-Cyrl-CS"/>
              </w:rPr>
              <w:t xml:space="preserve"> </w:t>
            </w:r>
            <w:r w:rsidRPr="0032129C">
              <w:rPr>
                <w:rFonts w:ascii="Arial Narrow" w:hAnsi="Arial Narrow"/>
                <w:sz w:val="20"/>
                <w:szCs w:val="20"/>
                <w:lang w:eastAsia="en-US"/>
              </w:rPr>
              <w:t>Учесници могу, приликом предаје рада, захтевати да по објављивању резултата конкурса остану анонимни.</w:t>
            </w:r>
          </w:p>
        </w:tc>
      </w:tr>
      <w:tr w:rsidR="00DF4987" w:rsidRPr="0032129C" w:rsidTr="008C2DE2">
        <w:tc>
          <w:tcPr>
            <w:tcW w:w="3325" w:type="dxa"/>
            <w:tcBorders>
              <w:top w:val="single" w:sz="4" w:space="0" w:color="auto"/>
              <w:left w:val="nil"/>
              <w:right w:val="nil"/>
            </w:tcBorders>
          </w:tcPr>
          <w:p w:rsidR="00DF4987" w:rsidRPr="0032129C" w:rsidRDefault="00DF4987" w:rsidP="00DF4987">
            <w:pPr>
              <w:rPr>
                <w:rFonts w:ascii="Arial Narrow" w:hAnsi="Arial Narrow"/>
                <w:sz w:val="20"/>
                <w:szCs w:val="20"/>
                <w:lang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right w:val="nil"/>
            </w:tcBorders>
          </w:tcPr>
          <w:p w:rsidR="00DF4987" w:rsidRPr="0032129C" w:rsidRDefault="00DF4987" w:rsidP="00DF4987">
            <w:pPr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</w:p>
        </w:tc>
      </w:tr>
      <w:tr w:rsidR="00DF4987" w:rsidRPr="0032129C" w:rsidTr="00DF4987">
        <w:tc>
          <w:tcPr>
            <w:tcW w:w="3325" w:type="dxa"/>
          </w:tcPr>
          <w:p w:rsidR="00DF4987" w:rsidRPr="0032129C" w:rsidRDefault="00DF4987" w:rsidP="00DF498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/>
              </w:rPr>
            </w:pPr>
            <w:r w:rsidRPr="0032129C">
              <w:rPr>
                <w:rFonts w:ascii="Arial Narrow" w:hAnsi="Arial Narrow"/>
                <w:sz w:val="20"/>
                <w:szCs w:val="20"/>
                <w:lang/>
              </w:rPr>
              <w:t xml:space="preserve">ПРЕДМЕТ И ЦИЉ КОНКУРСА: </w:t>
            </w:r>
          </w:p>
        </w:tc>
        <w:tc>
          <w:tcPr>
            <w:tcW w:w="6025" w:type="dxa"/>
          </w:tcPr>
          <w:p w:rsidR="00DF4987" w:rsidRPr="0032129C" w:rsidRDefault="00DF4987" w:rsidP="00DF4987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  <w:r w:rsidRPr="0032129C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>Предмет Конкурса: Трг светог Тројства у централној зони у Сомбору</w:t>
            </w:r>
          </w:p>
          <w:p w:rsidR="00DF4987" w:rsidRPr="0032129C" w:rsidRDefault="00DF4987" w:rsidP="00DF4987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</w:p>
          <w:p w:rsidR="00DF4987" w:rsidRPr="0032129C" w:rsidRDefault="00DF4987" w:rsidP="001A3215">
            <w:pPr>
              <w:jc w:val="both"/>
              <w:rPr>
                <w:rStyle w:val="Hyperlink"/>
                <w:rFonts w:ascii="Arial Narrow" w:hAnsi="Arial Narrow"/>
                <w:b/>
                <w:sz w:val="20"/>
                <w:szCs w:val="20"/>
                <w:lang/>
              </w:rPr>
            </w:pPr>
            <w:r w:rsidRPr="0032129C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 xml:space="preserve">Циљ Конкурса: </w:t>
            </w:r>
            <w:r w:rsidR="001A3215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 xml:space="preserve">прикупљање решења и идеја и </w:t>
            </w:r>
            <w:r w:rsidR="00801873" w:rsidRPr="0032129C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>одабир</w:t>
            </w:r>
            <w:r w:rsidRPr="0032129C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 xml:space="preserve"> идејн</w:t>
            </w:r>
            <w:r w:rsidR="00801873" w:rsidRPr="0032129C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>их</w:t>
            </w:r>
            <w:r w:rsidRPr="0032129C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 xml:space="preserve"> р</w:t>
            </w:r>
            <w:r w:rsidR="00D27074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>ешења за партерно уређење Трга С</w:t>
            </w:r>
            <w:r w:rsidRPr="0032129C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 xml:space="preserve">ветог Тројства у Сомбору за даљу разраду планске и </w:t>
            </w:r>
            <w:r w:rsidR="001A3215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>пројектне</w:t>
            </w:r>
            <w:r w:rsidRPr="0032129C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 xml:space="preserve"> документације</w:t>
            </w:r>
          </w:p>
        </w:tc>
      </w:tr>
      <w:tr w:rsidR="00DF4987" w:rsidRPr="0032129C" w:rsidTr="00DF4987">
        <w:tc>
          <w:tcPr>
            <w:tcW w:w="3325" w:type="dxa"/>
          </w:tcPr>
          <w:p w:rsidR="00DF4987" w:rsidRPr="0032129C" w:rsidRDefault="00DF4987" w:rsidP="00DF4987">
            <w:pPr>
              <w:rPr>
                <w:rFonts w:ascii="Arial Narrow" w:hAnsi="Arial Narrow"/>
                <w:sz w:val="20"/>
                <w:szCs w:val="20"/>
                <w:lang/>
              </w:rPr>
            </w:pPr>
          </w:p>
        </w:tc>
        <w:tc>
          <w:tcPr>
            <w:tcW w:w="6025" w:type="dxa"/>
          </w:tcPr>
          <w:p w:rsidR="00DF4987" w:rsidRPr="0032129C" w:rsidRDefault="00DF4987" w:rsidP="00DF4987">
            <w:pPr>
              <w:rPr>
                <w:rStyle w:val="Hyperlink"/>
                <w:rFonts w:ascii="Arial Narrow" w:hAnsi="Arial Narrow"/>
                <w:b/>
                <w:sz w:val="20"/>
                <w:szCs w:val="20"/>
                <w:lang/>
              </w:rPr>
            </w:pPr>
          </w:p>
        </w:tc>
      </w:tr>
      <w:tr w:rsidR="00DF4987" w:rsidRPr="0032129C" w:rsidTr="00DF4987">
        <w:tc>
          <w:tcPr>
            <w:tcW w:w="3325" w:type="dxa"/>
          </w:tcPr>
          <w:p w:rsidR="00DF4987" w:rsidRPr="0032129C" w:rsidRDefault="00DF4987" w:rsidP="00DF4987">
            <w:pPr>
              <w:rPr>
                <w:rFonts w:ascii="Arial Narrow" w:hAnsi="Arial Narrow"/>
                <w:sz w:val="20"/>
                <w:szCs w:val="20"/>
                <w:lang/>
              </w:rPr>
            </w:pPr>
            <w:r w:rsidRPr="0032129C">
              <w:rPr>
                <w:rFonts w:ascii="Arial Narrow" w:hAnsi="Arial Narrow"/>
                <w:sz w:val="20"/>
                <w:szCs w:val="20"/>
                <w:lang/>
              </w:rPr>
              <w:t>ОПИС КОНКУРСНОГ ЗАДАТКА:</w:t>
            </w:r>
          </w:p>
        </w:tc>
        <w:tc>
          <w:tcPr>
            <w:tcW w:w="6025" w:type="dxa"/>
          </w:tcPr>
          <w:p w:rsidR="0095624E" w:rsidRPr="0032129C" w:rsidRDefault="008C2DE2" w:rsidP="00A525F4">
            <w:pPr>
              <w:jc w:val="both"/>
              <w:rPr>
                <w:rStyle w:val="Hyperlink"/>
                <w:rFonts w:ascii="Arial Narrow" w:hAnsi="Arial Narrow"/>
                <w:b/>
                <w:color w:val="auto"/>
                <w:sz w:val="20"/>
                <w:szCs w:val="20"/>
                <w:u w:val="none"/>
                <w:lang/>
              </w:rPr>
            </w:pPr>
            <w:r w:rsidRPr="0032129C">
              <w:rPr>
                <w:rStyle w:val="Hyperlink"/>
                <w:rFonts w:ascii="Arial Narrow" w:hAnsi="Arial Narrow"/>
                <w:b/>
                <w:color w:val="auto"/>
                <w:sz w:val="20"/>
                <w:szCs w:val="20"/>
                <w:u w:val="none"/>
                <w:lang/>
              </w:rPr>
              <w:t xml:space="preserve">Израда </w:t>
            </w:r>
            <w:r w:rsidR="00094F1B" w:rsidRPr="0032129C">
              <w:rPr>
                <w:rStyle w:val="Hyperlink"/>
                <w:rFonts w:ascii="Arial Narrow" w:hAnsi="Arial Narrow"/>
                <w:b/>
                <w:color w:val="auto"/>
                <w:sz w:val="20"/>
                <w:szCs w:val="20"/>
                <w:u w:val="none"/>
                <w:lang/>
              </w:rPr>
              <w:t xml:space="preserve">идејног решења </w:t>
            </w:r>
            <w:r w:rsidR="00801873" w:rsidRPr="0032129C">
              <w:rPr>
                <w:rStyle w:val="Hyperlink"/>
                <w:rFonts w:ascii="Arial Narrow" w:hAnsi="Arial Narrow"/>
                <w:b/>
                <w:color w:val="auto"/>
                <w:sz w:val="20"/>
                <w:szCs w:val="20"/>
                <w:u w:val="none"/>
                <w:lang/>
              </w:rPr>
              <w:t>з</w:t>
            </w:r>
            <w:r w:rsidR="00D27074">
              <w:rPr>
                <w:rStyle w:val="Hyperlink"/>
                <w:rFonts w:ascii="Arial Narrow" w:hAnsi="Arial Narrow"/>
                <w:b/>
                <w:color w:val="auto"/>
                <w:sz w:val="20"/>
                <w:szCs w:val="20"/>
                <w:u w:val="none"/>
                <w:lang/>
              </w:rPr>
              <w:t>а партерно уређење платоа Трга С</w:t>
            </w:r>
            <w:r w:rsidR="00801873" w:rsidRPr="0032129C">
              <w:rPr>
                <w:rStyle w:val="Hyperlink"/>
                <w:rFonts w:ascii="Arial Narrow" w:hAnsi="Arial Narrow"/>
                <w:b/>
                <w:color w:val="auto"/>
                <w:sz w:val="20"/>
                <w:szCs w:val="20"/>
                <w:u w:val="none"/>
                <w:lang/>
              </w:rPr>
              <w:t xml:space="preserve">ветог Тројства у Сомбору. </w:t>
            </w:r>
          </w:p>
          <w:p w:rsidR="00A525F4" w:rsidRPr="0032129C" w:rsidRDefault="00A525F4" w:rsidP="00A525F4">
            <w:pPr>
              <w:jc w:val="both"/>
              <w:rPr>
                <w:rStyle w:val="Hyperlink"/>
                <w:rFonts w:ascii="Arial Narrow" w:hAnsi="Arial Narrow"/>
                <w:b/>
                <w:color w:val="auto"/>
                <w:sz w:val="20"/>
                <w:szCs w:val="20"/>
                <w:u w:val="none"/>
                <w:lang/>
              </w:rPr>
            </w:pPr>
          </w:p>
          <w:p w:rsidR="00DF4987" w:rsidRPr="0032129C" w:rsidRDefault="00801873" w:rsidP="001A02F9">
            <w:pPr>
              <w:jc w:val="both"/>
              <w:rPr>
                <w:rStyle w:val="Hyperlink"/>
                <w:rFonts w:ascii="Arial Narrow" w:hAnsi="Arial Narrow"/>
                <w:color w:val="auto"/>
                <w:sz w:val="20"/>
                <w:szCs w:val="20"/>
                <w:u w:val="none"/>
                <w:lang/>
              </w:rPr>
            </w:pPr>
            <w:r w:rsidRPr="0032129C">
              <w:rPr>
                <w:rStyle w:val="Hyperlink"/>
                <w:rFonts w:ascii="Arial Narrow" w:hAnsi="Arial Narrow"/>
                <w:b/>
                <w:color w:val="auto"/>
                <w:sz w:val="20"/>
                <w:szCs w:val="20"/>
                <w:u w:val="none"/>
                <w:lang/>
              </w:rPr>
              <w:t>У склопу задатка партерног уређења дати предлог уређења, реконструкције и ревитализације постојећих зелених површина и зеленила, предлог за формирање нових зелених површина</w:t>
            </w:r>
            <w:r w:rsidR="0095624E" w:rsidRPr="0032129C">
              <w:rPr>
                <w:rStyle w:val="Hyperlink"/>
                <w:rFonts w:ascii="Arial Narrow" w:hAnsi="Arial Narrow"/>
                <w:b/>
                <w:color w:val="auto"/>
                <w:sz w:val="20"/>
                <w:szCs w:val="20"/>
                <w:u w:val="none"/>
                <w:lang/>
              </w:rPr>
              <w:t xml:space="preserve"> и зеленила, предлог поплочања и употребе урбаног мобилијара а</w:t>
            </w:r>
            <w:r w:rsidRPr="0032129C">
              <w:rPr>
                <w:rStyle w:val="Hyperlink"/>
                <w:rFonts w:ascii="Arial Narrow" w:hAnsi="Arial Narrow"/>
                <w:b/>
                <w:color w:val="auto"/>
                <w:sz w:val="20"/>
                <w:szCs w:val="20"/>
                <w:u w:val="none"/>
                <w:lang/>
              </w:rPr>
              <w:t xml:space="preserve"> уз поштовање услова, захтева и ограничења важећег урбанистичког плана</w:t>
            </w:r>
            <w:r w:rsidR="0095624E" w:rsidRPr="0032129C">
              <w:rPr>
                <w:rStyle w:val="Hyperlink"/>
                <w:rFonts w:ascii="Arial Narrow" w:hAnsi="Arial Narrow"/>
                <w:b/>
                <w:color w:val="auto"/>
                <w:sz w:val="20"/>
                <w:szCs w:val="20"/>
                <w:u w:val="none"/>
                <w:lang/>
              </w:rPr>
              <w:t>, ималаца јавних овлашћења</w:t>
            </w:r>
            <w:r w:rsidR="008A7F7C" w:rsidRPr="0032129C">
              <w:rPr>
                <w:rStyle w:val="Hyperlink"/>
                <w:rFonts w:ascii="Arial Narrow" w:hAnsi="Arial Narrow"/>
                <w:b/>
                <w:color w:val="auto"/>
                <w:sz w:val="20"/>
                <w:szCs w:val="20"/>
                <w:u w:val="none"/>
                <w:lang/>
              </w:rPr>
              <w:t>, надлежних институција</w:t>
            </w:r>
            <w:r w:rsidR="0095624E" w:rsidRPr="0032129C">
              <w:rPr>
                <w:rStyle w:val="Hyperlink"/>
                <w:rFonts w:ascii="Arial Narrow" w:hAnsi="Arial Narrow"/>
                <w:b/>
                <w:color w:val="auto"/>
                <w:sz w:val="20"/>
                <w:szCs w:val="20"/>
                <w:u w:val="none"/>
                <w:lang/>
              </w:rPr>
              <w:t xml:space="preserve"> и </w:t>
            </w:r>
            <w:r w:rsidR="001A02F9" w:rsidRPr="0032129C">
              <w:rPr>
                <w:rStyle w:val="Hyperlink"/>
                <w:rFonts w:ascii="Arial Narrow" w:hAnsi="Arial Narrow"/>
                <w:b/>
                <w:color w:val="auto"/>
                <w:sz w:val="20"/>
                <w:szCs w:val="20"/>
                <w:u w:val="none"/>
                <w:lang/>
              </w:rPr>
              <w:t>Наручиоца</w:t>
            </w:r>
            <w:r w:rsidR="0095624E" w:rsidRPr="0032129C">
              <w:rPr>
                <w:rStyle w:val="Hyperlink"/>
                <w:rFonts w:ascii="Arial Narrow" w:hAnsi="Arial Narrow"/>
                <w:b/>
                <w:color w:val="auto"/>
                <w:sz w:val="20"/>
                <w:szCs w:val="20"/>
                <w:u w:val="none"/>
                <w:lang/>
              </w:rPr>
              <w:t>.</w:t>
            </w:r>
          </w:p>
        </w:tc>
      </w:tr>
      <w:tr w:rsidR="008C2DE2" w:rsidRPr="0032129C" w:rsidTr="00DF4987">
        <w:tc>
          <w:tcPr>
            <w:tcW w:w="3325" w:type="dxa"/>
          </w:tcPr>
          <w:p w:rsidR="008C2DE2" w:rsidRPr="0032129C" w:rsidRDefault="008C2DE2" w:rsidP="00DF4987">
            <w:pPr>
              <w:rPr>
                <w:rFonts w:ascii="Arial Narrow" w:hAnsi="Arial Narrow"/>
                <w:sz w:val="20"/>
                <w:szCs w:val="20"/>
                <w:lang/>
              </w:rPr>
            </w:pPr>
          </w:p>
        </w:tc>
        <w:tc>
          <w:tcPr>
            <w:tcW w:w="6025" w:type="dxa"/>
          </w:tcPr>
          <w:p w:rsidR="008C2DE2" w:rsidRPr="0032129C" w:rsidRDefault="008C2DE2" w:rsidP="00DF4987">
            <w:pPr>
              <w:rPr>
                <w:rStyle w:val="Hyperlink"/>
                <w:rFonts w:ascii="Arial Narrow" w:hAnsi="Arial Narrow"/>
                <w:b/>
                <w:sz w:val="20"/>
                <w:szCs w:val="20"/>
                <w:lang/>
              </w:rPr>
            </w:pPr>
          </w:p>
        </w:tc>
      </w:tr>
      <w:tr w:rsidR="008C2DE2" w:rsidRPr="0032129C" w:rsidTr="00DF4987">
        <w:tc>
          <w:tcPr>
            <w:tcW w:w="3325" w:type="dxa"/>
          </w:tcPr>
          <w:p w:rsidR="008C2DE2" w:rsidRPr="0032129C" w:rsidRDefault="008C2DE2" w:rsidP="00DF4987">
            <w:pPr>
              <w:rPr>
                <w:rFonts w:ascii="Arial Narrow" w:hAnsi="Arial Narrow"/>
                <w:sz w:val="20"/>
                <w:szCs w:val="20"/>
                <w:lang/>
              </w:rPr>
            </w:pPr>
            <w:r w:rsidRPr="0032129C">
              <w:rPr>
                <w:rFonts w:ascii="Arial Narrow" w:hAnsi="Arial Narrow"/>
                <w:sz w:val="20"/>
                <w:szCs w:val="20"/>
                <w:lang/>
              </w:rPr>
              <w:t>УСЛОВИ КОНКУРСА:</w:t>
            </w:r>
          </w:p>
        </w:tc>
        <w:tc>
          <w:tcPr>
            <w:tcW w:w="6025" w:type="dxa"/>
          </w:tcPr>
          <w:p w:rsidR="004D59B2" w:rsidRPr="0032129C" w:rsidRDefault="004D59B2" w:rsidP="00A525F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</w:pP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Право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учешћа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конкурсу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имају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сва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заинтерес</w:t>
            </w:r>
            <w:r w:rsidR="00A525F4"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ована</w:t>
            </w:r>
            <w:proofErr w:type="spellEnd"/>
            <w:r w:rsidR="00A525F4"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525F4"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физичка</w:t>
            </w:r>
            <w:proofErr w:type="spellEnd"/>
            <w:r w:rsidR="00A525F4"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="00A525F4"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правна</w:t>
            </w:r>
            <w:proofErr w:type="spellEnd"/>
            <w:r w:rsidR="00A525F4"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525F4"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лица</w:t>
            </w:r>
            <w:proofErr w:type="spellEnd"/>
            <w:r w:rsidR="00A525F4"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525F4"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која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испуњавају</w:t>
            </w:r>
            <w:proofErr w:type="spellEnd"/>
            <w:r w:rsidR="00A525F4"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следећ</w:t>
            </w:r>
            <w:proofErr w:type="spellEnd"/>
            <w:r w:rsidR="00D27074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и</w:t>
            </w:r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услов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:</w:t>
            </w:r>
          </w:p>
          <w:p w:rsidR="00A525F4" w:rsidRPr="0032129C" w:rsidRDefault="004D59B2" w:rsidP="00A525F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</w:pPr>
            <w:r w:rsidRPr="0032129C"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proofErr w:type="gram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да</w:t>
            </w:r>
            <w:proofErr w:type="spellEnd"/>
            <w:proofErr w:type="gram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аутор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или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r w:rsidR="008D17A0"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ауторски</w:t>
            </w:r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тимови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који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учествују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конкурсу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имају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најмање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једног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дипломираног</w:t>
            </w:r>
            <w:proofErr w:type="spellEnd"/>
            <w:r w:rsidR="00A525F4"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инжењера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архитектуре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к</w:t>
            </w:r>
            <w:r w:rsidR="00A525F4"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оји</w:t>
            </w:r>
            <w:proofErr w:type="spellEnd"/>
            <w:r w:rsidR="00A525F4"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525F4"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представља</w:t>
            </w:r>
            <w:proofErr w:type="spellEnd"/>
            <w:r w:rsidR="00A525F4"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A525F4"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тим</w:t>
            </w:r>
            <w:proofErr w:type="spellEnd"/>
            <w:r w:rsidR="00A525F4"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.</w:t>
            </w:r>
          </w:p>
          <w:p w:rsidR="00D27074" w:rsidRPr="00D27074" w:rsidRDefault="00D27074" w:rsidP="00D2707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lang/>
              </w:rPr>
            </w:pPr>
          </w:p>
          <w:p w:rsidR="004D59B2" w:rsidRPr="0032129C" w:rsidRDefault="00A525F4" w:rsidP="00A525F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</w:pP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Одабрана идејна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решења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исплатом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награде</w:t>
            </w:r>
            <w:proofErr w:type="spellEnd"/>
            <w:r w:rsidR="004D59B2"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и откупа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постају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власништво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 </w:t>
            </w:r>
            <w:r w:rsidR="008D17A0"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Наручиоца</w:t>
            </w:r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="004D59B2"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Града</w:t>
            </w:r>
            <w:proofErr w:type="spellEnd"/>
            <w:r w:rsidR="004D59B2"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4D59B2"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Сомбора</w:t>
            </w:r>
            <w:proofErr w:type="spellEnd"/>
            <w:r w:rsidR="004D59B2"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) и </w:t>
            </w:r>
            <w:proofErr w:type="spellStart"/>
            <w:r w:rsidR="004D59B2"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послужиће</w:t>
            </w:r>
            <w:proofErr w:type="spellEnd"/>
            <w:r w:rsidR="004D59B2"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4D59B2"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као</w:t>
            </w:r>
            <w:proofErr w:type="spellEnd"/>
            <w:r w:rsidR="004D59B2"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4D59B2"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осно</w:t>
            </w:r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в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lastRenderedPageBreak/>
              <w:t xml:space="preserve">даљу разраду и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израду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 планске и </w:t>
            </w:r>
            <w:proofErr w:type="spellStart"/>
            <w:r w:rsidR="004D59B2"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техничке</w:t>
            </w:r>
            <w:proofErr w:type="spellEnd"/>
            <w:r w:rsidR="004D59B2"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4D59B2"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документације</w:t>
            </w:r>
            <w:proofErr w:type="spellEnd"/>
            <w:r w:rsidR="004D59B2"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.</w:t>
            </w:r>
          </w:p>
          <w:p w:rsidR="00A525F4" w:rsidRPr="0032129C" w:rsidRDefault="00A525F4" w:rsidP="00A525F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</w:pPr>
          </w:p>
          <w:p w:rsidR="000C0A3F" w:rsidRPr="0032129C" w:rsidRDefault="008D17A0" w:rsidP="00A525F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Наручилац</w:t>
            </w:r>
            <w:r w:rsidR="000C0A3F"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 није у обавези да ангажује аутора/</w:t>
            </w: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ауторски</w:t>
            </w:r>
            <w:r w:rsidR="000C0A3F"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 тим за даљу разраду и израду планске и техничке документације.</w:t>
            </w:r>
          </w:p>
          <w:p w:rsidR="00BA398C" w:rsidRPr="0032129C" w:rsidRDefault="00BA398C" w:rsidP="00A525F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</w:pPr>
          </w:p>
          <w:p w:rsidR="008C2DE2" w:rsidRPr="0032129C" w:rsidRDefault="004D59B2" w:rsidP="00A525F4">
            <w:pPr>
              <w:jc w:val="both"/>
              <w:rPr>
                <w:rStyle w:val="Hyperlink"/>
                <w:rFonts w:ascii="Arial Narrow" w:hAnsi="Arial Narrow"/>
                <w:b/>
                <w:sz w:val="20"/>
                <w:szCs w:val="20"/>
                <w:lang/>
              </w:rPr>
            </w:pP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Предајом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рада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сваки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учесник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прихвата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услове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овог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конкурса</w:t>
            </w:r>
            <w:proofErr w:type="spellEnd"/>
            <w:r w:rsidRPr="0032129C"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  <w:t>.</w:t>
            </w:r>
          </w:p>
        </w:tc>
      </w:tr>
      <w:tr w:rsidR="000C0A3F" w:rsidRPr="0032129C" w:rsidTr="00DF4987">
        <w:tc>
          <w:tcPr>
            <w:tcW w:w="3325" w:type="dxa"/>
          </w:tcPr>
          <w:p w:rsidR="000C0A3F" w:rsidRPr="0032129C" w:rsidRDefault="000C0A3F" w:rsidP="00DF4987">
            <w:pPr>
              <w:rPr>
                <w:rFonts w:ascii="Arial Narrow" w:hAnsi="Arial Narrow"/>
                <w:sz w:val="20"/>
                <w:szCs w:val="20"/>
                <w:lang/>
              </w:rPr>
            </w:pPr>
          </w:p>
        </w:tc>
        <w:tc>
          <w:tcPr>
            <w:tcW w:w="6025" w:type="dxa"/>
          </w:tcPr>
          <w:p w:rsidR="000C0A3F" w:rsidRPr="0032129C" w:rsidRDefault="000C0A3F" w:rsidP="00A525F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val="en-US" w:eastAsia="en-US"/>
              </w:rPr>
            </w:pPr>
          </w:p>
        </w:tc>
      </w:tr>
      <w:tr w:rsidR="000C0A3F" w:rsidRPr="0032129C" w:rsidTr="00DF4987">
        <w:tc>
          <w:tcPr>
            <w:tcW w:w="3325" w:type="dxa"/>
          </w:tcPr>
          <w:p w:rsidR="000C0A3F" w:rsidRPr="0032129C" w:rsidRDefault="000C0A3F" w:rsidP="00DF4987">
            <w:pPr>
              <w:rPr>
                <w:rFonts w:ascii="Arial Narrow" w:hAnsi="Arial Narrow"/>
                <w:sz w:val="20"/>
                <w:szCs w:val="20"/>
                <w:lang/>
              </w:rPr>
            </w:pPr>
            <w:r w:rsidRPr="0032129C">
              <w:rPr>
                <w:rFonts w:ascii="Arial Narrow" w:hAnsi="Arial Narrow"/>
                <w:sz w:val="20"/>
                <w:szCs w:val="20"/>
                <w:lang/>
              </w:rPr>
              <w:t>ОБАВЕЗНИ УСЛОВИ ЗА УЧЕШЋЕ НА КОНКУРСУ:</w:t>
            </w:r>
          </w:p>
        </w:tc>
        <w:tc>
          <w:tcPr>
            <w:tcW w:w="6025" w:type="dxa"/>
          </w:tcPr>
          <w:p w:rsidR="000C0A3F" w:rsidRPr="0032129C" w:rsidRDefault="000C0A3F" w:rsidP="000C0A3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Конкурсни рад мора бити достављен на време и на начин утврђен овим Расписом.</w:t>
            </w:r>
          </w:p>
          <w:p w:rsidR="000C0A3F" w:rsidRPr="0032129C" w:rsidRDefault="000C0A3F" w:rsidP="000C0A3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  <w:p w:rsidR="000C0A3F" w:rsidRPr="0032129C" w:rsidRDefault="000C0A3F" w:rsidP="00A525F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Конкурсни рад мора бити израђен у складу са техничким захтевима и да садржи све делове који су одређени овим Расписом односно конкурсном документацијом.</w:t>
            </w:r>
          </w:p>
        </w:tc>
      </w:tr>
      <w:tr w:rsidR="000C0A3F" w:rsidRPr="0032129C" w:rsidTr="00DF4987">
        <w:tc>
          <w:tcPr>
            <w:tcW w:w="3325" w:type="dxa"/>
          </w:tcPr>
          <w:p w:rsidR="000C0A3F" w:rsidRPr="0032129C" w:rsidRDefault="000C0A3F" w:rsidP="00DF4987">
            <w:pPr>
              <w:rPr>
                <w:rFonts w:ascii="Arial Narrow" w:hAnsi="Arial Narrow"/>
                <w:sz w:val="20"/>
                <w:szCs w:val="20"/>
                <w:lang/>
              </w:rPr>
            </w:pPr>
          </w:p>
        </w:tc>
        <w:tc>
          <w:tcPr>
            <w:tcW w:w="6025" w:type="dxa"/>
          </w:tcPr>
          <w:p w:rsidR="000C0A3F" w:rsidRPr="0032129C" w:rsidRDefault="000C0A3F" w:rsidP="000C0A3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</w:tc>
      </w:tr>
      <w:tr w:rsidR="003B6649" w:rsidRPr="0032129C" w:rsidTr="00DF4987">
        <w:tc>
          <w:tcPr>
            <w:tcW w:w="3325" w:type="dxa"/>
          </w:tcPr>
          <w:p w:rsidR="003B6649" w:rsidRPr="0032129C" w:rsidRDefault="003B6649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  <w:r w:rsidRPr="0032129C">
              <w:rPr>
                <w:rFonts w:ascii="Arial Narrow" w:hAnsi="Arial Narrow"/>
                <w:sz w:val="20"/>
                <w:szCs w:val="20"/>
                <w:lang/>
              </w:rPr>
              <w:t>САСТАВ ЖИРИЈА:</w:t>
            </w:r>
          </w:p>
        </w:tc>
        <w:tc>
          <w:tcPr>
            <w:tcW w:w="6025" w:type="dxa"/>
          </w:tcPr>
          <w:p w:rsidR="003B6649" w:rsidRPr="0032129C" w:rsidRDefault="003B6649" w:rsidP="003B6649">
            <w:pPr>
              <w:pStyle w:val="ListParagraph"/>
              <w:numPr>
                <w:ilvl w:val="0"/>
                <w:numId w:val="4"/>
              </w:numPr>
              <w:ind w:left="342" w:hanging="270"/>
              <w:rPr>
                <w:rFonts w:ascii="Arial Narrow" w:hAnsi="Arial Narrow" w:cstheme="minorHAnsi"/>
                <w:b/>
                <w:sz w:val="20"/>
                <w:szCs w:val="20"/>
                <w:lang w:val="sr-Cyrl-CS"/>
              </w:rPr>
            </w:pPr>
            <w:r w:rsidRPr="0032129C">
              <w:rPr>
                <w:rFonts w:ascii="Arial Narrow" w:hAnsi="Arial Narrow" w:cstheme="minorHAnsi"/>
                <w:b/>
                <w:sz w:val="20"/>
                <w:szCs w:val="20"/>
                <w:lang w:val="sr-Cyrl-CS"/>
              </w:rPr>
              <w:t>Елвира Драгић дипл.инж.арх.- председник Жирија</w:t>
            </w:r>
          </w:p>
          <w:p w:rsidR="003B6649" w:rsidRPr="0032129C" w:rsidRDefault="003B6649" w:rsidP="003B6649">
            <w:pPr>
              <w:pStyle w:val="ListParagraph"/>
              <w:ind w:left="342"/>
              <w:rPr>
                <w:rFonts w:ascii="Arial Narrow" w:hAnsi="Arial Narrow" w:cstheme="minorHAnsi"/>
                <w:b/>
                <w:sz w:val="20"/>
                <w:szCs w:val="20"/>
                <w:lang/>
              </w:rPr>
            </w:pPr>
            <w:r w:rsidRPr="0032129C">
              <w:rPr>
                <w:rFonts w:ascii="Arial Narrow" w:hAnsi="Arial Narrow" w:cstheme="minorHAnsi"/>
                <w:b/>
                <w:sz w:val="20"/>
                <w:szCs w:val="20"/>
              </w:rPr>
              <w:t>Весна Арнаут</w:t>
            </w:r>
            <w:r w:rsidRPr="0032129C">
              <w:rPr>
                <w:rFonts w:ascii="Arial Narrow" w:hAnsi="Arial Narrow" w:cstheme="minorHAnsi"/>
                <w:b/>
                <w:sz w:val="20"/>
                <w:szCs w:val="20"/>
                <w:lang/>
              </w:rPr>
              <w:t xml:space="preserve">, дипл.инж.арх.- заменик председника </w:t>
            </w:r>
          </w:p>
          <w:p w:rsidR="003B6649" w:rsidRPr="0032129C" w:rsidRDefault="003B6649" w:rsidP="003B6649">
            <w:pPr>
              <w:pStyle w:val="ListParagraph"/>
              <w:numPr>
                <w:ilvl w:val="0"/>
                <w:numId w:val="4"/>
              </w:numPr>
              <w:ind w:left="342" w:hanging="270"/>
              <w:rPr>
                <w:rFonts w:ascii="Arial Narrow" w:hAnsi="Arial Narrow" w:cstheme="minorHAnsi"/>
                <w:b/>
                <w:sz w:val="20"/>
                <w:szCs w:val="20"/>
                <w:lang w:val="sr-Cyrl-CS"/>
              </w:rPr>
            </w:pPr>
            <w:r w:rsidRPr="0032129C">
              <w:rPr>
                <w:rFonts w:ascii="Arial Narrow" w:hAnsi="Arial Narrow" w:cstheme="minorHAnsi"/>
                <w:b/>
                <w:sz w:val="20"/>
                <w:szCs w:val="20"/>
              </w:rPr>
              <w:t>Милана Вејин</w:t>
            </w:r>
            <w:r w:rsidRPr="0032129C">
              <w:rPr>
                <w:rFonts w:ascii="Arial Narrow" w:hAnsi="Arial Narrow" w:cstheme="minorHAnsi"/>
                <w:b/>
                <w:sz w:val="20"/>
                <w:szCs w:val="20"/>
                <w:lang/>
              </w:rPr>
              <w:t xml:space="preserve">, </w:t>
            </w:r>
            <w:r w:rsidRPr="0032129C">
              <w:rPr>
                <w:rFonts w:ascii="Arial Narrow" w:hAnsi="Arial Narrow" w:cstheme="minorHAnsi"/>
                <w:b/>
                <w:sz w:val="20"/>
                <w:szCs w:val="20"/>
              </w:rPr>
              <w:t>дипл.инж.пеј</w:t>
            </w:r>
            <w:r w:rsidR="00F575C9" w:rsidRPr="0032129C">
              <w:rPr>
                <w:rFonts w:ascii="Arial Narrow" w:hAnsi="Arial Narrow" w:cstheme="minorHAnsi"/>
                <w:b/>
                <w:sz w:val="20"/>
                <w:szCs w:val="20"/>
                <w:lang/>
              </w:rPr>
              <w:t>с</w:t>
            </w:r>
            <w:r w:rsidRPr="0032129C">
              <w:rPr>
                <w:rFonts w:ascii="Arial Narrow" w:hAnsi="Arial Narrow" w:cstheme="minorHAnsi"/>
                <w:b/>
                <w:sz w:val="20"/>
                <w:szCs w:val="20"/>
              </w:rPr>
              <w:t>.арх. и хорт.</w:t>
            </w:r>
            <w:r w:rsidRPr="0032129C">
              <w:rPr>
                <w:rFonts w:ascii="Arial Narrow" w:hAnsi="Arial Narrow" w:cstheme="minorHAnsi"/>
                <w:b/>
                <w:sz w:val="20"/>
                <w:szCs w:val="20"/>
                <w:lang/>
              </w:rPr>
              <w:t>- члан</w:t>
            </w:r>
          </w:p>
          <w:p w:rsidR="003B6649" w:rsidRPr="0032129C" w:rsidRDefault="003B6649" w:rsidP="003B6649">
            <w:pPr>
              <w:pStyle w:val="ListParagraph"/>
              <w:ind w:left="342"/>
              <w:rPr>
                <w:rFonts w:ascii="Arial Narrow" w:hAnsi="Arial Narrow" w:cstheme="minorHAnsi"/>
                <w:b/>
                <w:sz w:val="20"/>
                <w:szCs w:val="20"/>
                <w:lang/>
              </w:rPr>
            </w:pPr>
            <w:r w:rsidRPr="0032129C">
              <w:rPr>
                <w:rFonts w:ascii="Arial Narrow" w:hAnsi="Arial Narrow" w:cstheme="minorHAnsi"/>
                <w:b/>
                <w:sz w:val="20"/>
                <w:szCs w:val="20"/>
              </w:rPr>
              <w:t>Надежда Радојевић</w:t>
            </w:r>
            <w:r w:rsidRPr="0032129C">
              <w:rPr>
                <w:rFonts w:ascii="Arial Narrow" w:hAnsi="Arial Narrow" w:cstheme="minorHAnsi"/>
                <w:b/>
                <w:sz w:val="20"/>
                <w:szCs w:val="20"/>
                <w:lang/>
              </w:rPr>
              <w:t xml:space="preserve">, </w:t>
            </w:r>
            <w:r w:rsidRPr="0032129C">
              <w:rPr>
                <w:rFonts w:ascii="Arial Narrow" w:hAnsi="Arial Narrow" w:cstheme="minorHAnsi"/>
                <w:b/>
                <w:sz w:val="20"/>
                <w:szCs w:val="20"/>
              </w:rPr>
              <w:t>дипл.инж.пеј</w:t>
            </w:r>
            <w:r w:rsidR="00F575C9" w:rsidRPr="0032129C">
              <w:rPr>
                <w:rFonts w:ascii="Arial Narrow" w:hAnsi="Arial Narrow" w:cstheme="minorHAnsi"/>
                <w:b/>
                <w:sz w:val="20"/>
                <w:szCs w:val="20"/>
                <w:lang/>
              </w:rPr>
              <w:t>с</w:t>
            </w:r>
            <w:r w:rsidRPr="0032129C">
              <w:rPr>
                <w:rFonts w:ascii="Arial Narrow" w:hAnsi="Arial Narrow" w:cstheme="minorHAnsi"/>
                <w:b/>
                <w:sz w:val="20"/>
                <w:szCs w:val="20"/>
              </w:rPr>
              <w:t>.арх.</w:t>
            </w:r>
            <w:r w:rsidRPr="0032129C">
              <w:rPr>
                <w:rFonts w:ascii="Arial Narrow" w:hAnsi="Arial Narrow" w:cstheme="minorHAnsi"/>
                <w:b/>
                <w:sz w:val="20"/>
                <w:szCs w:val="20"/>
                <w:lang/>
              </w:rPr>
              <w:t>- заменик члана</w:t>
            </w:r>
          </w:p>
          <w:p w:rsidR="00F575C9" w:rsidRPr="0032129C" w:rsidRDefault="00F575C9" w:rsidP="00F575C9">
            <w:pPr>
              <w:pStyle w:val="ListParagraph"/>
              <w:numPr>
                <w:ilvl w:val="0"/>
                <w:numId w:val="4"/>
              </w:numPr>
              <w:ind w:left="342" w:hanging="270"/>
              <w:rPr>
                <w:rFonts w:ascii="Arial Narrow" w:hAnsi="Arial Narrow" w:cstheme="minorHAnsi"/>
                <w:b/>
                <w:sz w:val="20"/>
                <w:szCs w:val="20"/>
                <w:lang w:val="sr-Cyrl-CS"/>
              </w:rPr>
            </w:pPr>
            <w:r w:rsidRPr="0032129C">
              <w:rPr>
                <w:rFonts w:ascii="Arial Narrow" w:hAnsi="Arial Narrow" w:cstheme="minorHAnsi"/>
                <w:b/>
                <w:sz w:val="20"/>
                <w:szCs w:val="20"/>
                <w:lang w:val="sr-Cyrl-CS"/>
              </w:rPr>
              <w:t>Драгана Сиљановић</w:t>
            </w:r>
            <w:r w:rsidR="001A3215">
              <w:rPr>
                <w:rFonts w:ascii="Arial Narrow" w:hAnsi="Arial Narrow" w:cstheme="minorHAnsi"/>
                <w:b/>
                <w:sz w:val="20"/>
                <w:szCs w:val="20"/>
                <w:lang w:val="sr-Cyrl-CS"/>
              </w:rPr>
              <w:t xml:space="preserve"> Козодеровић</w:t>
            </w:r>
            <w:r w:rsidRPr="0032129C">
              <w:rPr>
                <w:rFonts w:ascii="Arial Narrow" w:hAnsi="Arial Narrow" w:cstheme="minorHAnsi"/>
                <w:b/>
                <w:sz w:val="20"/>
                <w:szCs w:val="20"/>
                <w:lang w:val="sr-Cyrl-CS"/>
              </w:rPr>
              <w:t>, дипл.инж.арх.- члан</w:t>
            </w:r>
          </w:p>
          <w:p w:rsidR="00F575C9" w:rsidRPr="0032129C" w:rsidRDefault="00F575C9" w:rsidP="00F575C9">
            <w:pPr>
              <w:pStyle w:val="ListParagraph"/>
              <w:ind w:left="342"/>
              <w:rPr>
                <w:rFonts w:ascii="Arial Narrow" w:hAnsi="Arial Narrow" w:cstheme="minorHAnsi"/>
                <w:b/>
                <w:sz w:val="20"/>
                <w:szCs w:val="20"/>
                <w:lang/>
              </w:rPr>
            </w:pPr>
            <w:r w:rsidRPr="0032129C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Вираг Милошев, </w:t>
            </w:r>
            <w:r w:rsidRPr="0032129C">
              <w:rPr>
                <w:rFonts w:ascii="Arial Narrow" w:hAnsi="Arial Narrow" w:cstheme="minorHAnsi"/>
                <w:b/>
                <w:sz w:val="20"/>
                <w:szCs w:val="20"/>
                <w:lang/>
              </w:rPr>
              <w:t>мастер инж.арх.- заменик члана</w:t>
            </w:r>
          </w:p>
          <w:p w:rsidR="00F575C9" w:rsidRPr="0032129C" w:rsidRDefault="00F575C9" w:rsidP="00F575C9">
            <w:pPr>
              <w:pStyle w:val="ListParagraph"/>
              <w:numPr>
                <w:ilvl w:val="0"/>
                <w:numId w:val="4"/>
              </w:numPr>
              <w:ind w:left="342" w:hanging="270"/>
              <w:rPr>
                <w:rFonts w:ascii="Arial Narrow" w:hAnsi="Arial Narrow" w:cstheme="minorHAnsi"/>
                <w:b/>
                <w:sz w:val="20"/>
                <w:szCs w:val="20"/>
                <w:lang w:val="sr-Cyrl-CS"/>
              </w:rPr>
            </w:pPr>
            <w:r w:rsidRPr="0032129C">
              <w:rPr>
                <w:rFonts w:ascii="Arial Narrow" w:hAnsi="Arial Narrow" w:cstheme="minorHAnsi"/>
                <w:b/>
                <w:sz w:val="20"/>
                <w:szCs w:val="20"/>
              </w:rPr>
              <w:t>Јелена Јокић</w:t>
            </w:r>
            <w:r w:rsidR="001A3215">
              <w:rPr>
                <w:rFonts w:ascii="Arial Narrow" w:hAnsi="Arial Narrow" w:cstheme="minorHAnsi"/>
                <w:b/>
                <w:sz w:val="20"/>
                <w:szCs w:val="20"/>
                <w:lang/>
              </w:rPr>
              <w:t xml:space="preserve"> Радонић</w:t>
            </w:r>
            <w:r w:rsidRPr="0032129C">
              <w:rPr>
                <w:rFonts w:ascii="Arial Narrow" w:hAnsi="Arial Narrow" w:cstheme="minorHAnsi"/>
                <w:b/>
                <w:sz w:val="20"/>
                <w:szCs w:val="20"/>
                <w:lang/>
              </w:rPr>
              <w:t>, дипл.инж.хорт.- члан</w:t>
            </w:r>
          </w:p>
          <w:p w:rsidR="00F575C9" w:rsidRPr="0032129C" w:rsidRDefault="00F575C9" w:rsidP="00F575C9">
            <w:pPr>
              <w:pStyle w:val="ListParagraph"/>
              <w:ind w:left="342"/>
              <w:rPr>
                <w:rFonts w:ascii="Arial Narrow" w:hAnsi="Arial Narrow" w:cstheme="minorHAnsi"/>
                <w:b/>
                <w:sz w:val="20"/>
                <w:szCs w:val="20"/>
                <w:lang w:val="sr-Cyrl-CS"/>
              </w:rPr>
            </w:pPr>
            <w:r w:rsidRPr="0032129C">
              <w:rPr>
                <w:rFonts w:ascii="Arial Narrow" w:hAnsi="Arial Narrow" w:cstheme="minorHAnsi"/>
                <w:b/>
                <w:sz w:val="20"/>
                <w:szCs w:val="20"/>
                <w:lang w:val="sr-Cyrl-CS"/>
              </w:rPr>
              <w:t>Душан Ландека, дипл.инж.шумарства- заменик члана</w:t>
            </w:r>
          </w:p>
          <w:p w:rsidR="00F575C9" w:rsidRPr="0032129C" w:rsidRDefault="00F575C9" w:rsidP="00F575C9">
            <w:pPr>
              <w:pStyle w:val="ListParagraph"/>
              <w:numPr>
                <w:ilvl w:val="0"/>
                <w:numId w:val="4"/>
              </w:numPr>
              <w:ind w:left="342" w:hanging="270"/>
              <w:rPr>
                <w:rFonts w:ascii="Arial Narrow" w:hAnsi="Arial Narrow" w:cstheme="minorHAnsi"/>
                <w:b/>
                <w:sz w:val="20"/>
                <w:szCs w:val="20"/>
                <w:lang w:val="sr-Cyrl-CS"/>
              </w:rPr>
            </w:pPr>
            <w:r w:rsidRPr="0032129C">
              <w:rPr>
                <w:rFonts w:ascii="Arial Narrow" w:hAnsi="Arial Narrow" w:cstheme="minorHAnsi"/>
                <w:b/>
                <w:sz w:val="20"/>
                <w:szCs w:val="20"/>
                <w:lang w:val="sr-Cyrl-CS"/>
              </w:rPr>
              <w:t xml:space="preserve">Синиша Борота, мастер.соц.- члан </w:t>
            </w:r>
          </w:p>
          <w:p w:rsidR="003B6649" w:rsidRPr="0032129C" w:rsidRDefault="00F575C9" w:rsidP="00755B7C">
            <w:pPr>
              <w:pStyle w:val="ListParagraph"/>
              <w:ind w:left="342"/>
              <w:rPr>
                <w:rFonts w:ascii="Arial Narrow" w:hAnsi="Arial Narrow" w:cstheme="minorHAnsi"/>
                <w:b/>
                <w:sz w:val="20"/>
                <w:szCs w:val="20"/>
                <w:lang w:val="sr-Cyrl-CS"/>
              </w:rPr>
            </w:pPr>
            <w:r w:rsidRPr="0032129C">
              <w:rPr>
                <w:rFonts w:ascii="Arial Narrow" w:hAnsi="Arial Narrow" w:cstheme="minorHAnsi"/>
                <w:b/>
                <w:sz w:val="20"/>
                <w:szCs w:val="20"/>
                <w:lang w:val="sr-Cyrl-CS"/>
              </w:rPr>
              <w:t xml:space="preserve">Милован Топић, дипл.еколог- заменик члана </w:t>
            </w:r>
          </w:p>
        </w:tc>
      </w:tr>
      <w:tr w:rsidR="00F575C9" w:rsidRPr="0032129C" w:rsidTr="00DF4987">
        <w:tc>
          <w:tcPr>
            <w:tcW w:w="3325" w:type="dxa"/>
          </w:tcPr>
          <w:p w:rsidR="00F575C9" w:rsidRPr="0032129C" w:rsidRDefault="00F575C9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</w:p>
        </w:tc>
        <w:tc>
          <w:tcPr>
            <w:tcW w:w="6025" w:type="dxa"/>
          </w:tcPr>
          <w:p w:rsidR="00F575C9" w:rsidRPr="0032129C" w:rsidRDefault="00F575C9" w:rsidP="00F575C9">
            <w:pPr>
              <w:rPr>
                <w:rFonts w:ascii="Arial Narrow" w:hAnsi="Arial Narrow" w:cstheme="minorHAnsi"/>
                <w:b/>
                <w:sz w:val="20"/>
                <w:szCs w:val="20"/>
                <w:lang w:val="sr-Cyrl-CS"/>
              </w:rPr>
            </w:pPr>
          </w:p>
        </w:tc>
      </w:tr>
      <w:tr w:rsidR="003B6649" w:rsidRPr="0032129C" w:rsidTr="00DF4987">
        <w:tc>
          <w:tcPr>
            <w:tcW w:w="3325" w:type="dxa"/>
          </w:tcPr>
          <w:p w:rsidR="003B6649" w:rsidRPr="0032129C" w:rsidRDefault="00C16795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СПРОВОДИЛАЦ</w:t>
            </w:r>
            <w:r w:rsidR="003B6649" w:rsidRPr="0032129C">
              <w:rPr>
                <w:rFonts w:ascii="Arial Narrow" w:hAnsi="Arial Narrow"/>
                <w:sz w:val="20"/>
                <w:szCs w:val="20"/>
                <w:lang/>
              </w:rPr>
              <w:t>:</w:t>
            </w:r>
          </w:p>
        </w:tc>
        <w:tc>
          <w:tcPr>
            <w:tcW w:w="6025" w:type="dxa"/>
          </w:tcPr>
          <w:p w:rsidR="003B6649" w:rsidRDefault="00C16795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Одељење</w:t>
            </w:r>
            <w:r w:rsidR="0077443B"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 за финансије</w:t>
            </w:r>
            <w:r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 Градске управе Града Сомбора</w:t>
            </w:r>
          </w:p>
          <w:p w:rsidR="00C16795" w:rsidRDefault="00C16795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  <w:p w:rsidR="00C16795" w:rsidRDefault="00C16795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Маријана Рилке- службеник</w:t>
            </w:r>
            <w:r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 Одељења за финансије</w:t>
            </w:r>
          </w:p>
          <w:p w:rsidR="00C16795" w:rsidRPr="0032129C" w:rsidRDefault="00C16795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Драгана Мирковић Ристановић- службеник Одељења за финансије</w:t>
            </w:r>
          </w:p>
          <w:p w:rsidR="003B6649" w:rsidRPr="0032129C" w:rsidRDefault="003B6649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</w:tc>
      </w:tr>
      <w:tr w:rsidR="00C16795" w:rsidRPr="0032129C" w:rsidTr="00DF4987">
        <w:tc>
          <w:tcPr>
            <w:tcW w:w="3325" w:type="dxa"/>
          </w:tcPr>
          <w:p w:rsidR="00C16795" w:rsidRDefault="00C16795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</w:p>
        </w:tc>
        <w:tc>
          <w:tcPr>
            <w:tcW w:w="6025" w:type="dxa"/>
          </w:tcPr>
          <w:p w:rsidR="00C16795" w:rsidRPr="0032129C" w:rsidRDefault="00C16795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</w:tc>
      </w:tr>
      <w:tr w:rsidR="00C16795" w:rsidRPr="0032129C" w:rsidTr="00DF4987">
        <w:tc>
          <w:tcPr>
            <w:tcW w:w="3325" w:type="dxa"/>
          </w:tcPr>
          <w:p w:rsidR="00C16795" w:rsidRDefault="00C16795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ИЗВЕСТИЛАЦ:</w:t>
            </w:r>
          </w:p>
        </w:tc>
        <w:tc>
          <w:tcPr>
            <w:tcW w:w="6025" w:type="dxa"/>
          </w:tcPr>
          <w:p w:rsidR="00C16795" w:rsidRDefault="00C16795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Одељење</w:t>
            </w: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 за комуналне делатности, имовинско</w:t>
            </w:r>
            <w:r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- правне и стам</w:t>
            </w: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бене послове </w:t>
            </w:r>
            <w:r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Градске управе Града Сомбора</w:t>
            </w:r>
          </w:p>
          <w:p w:rsidR="00C16795" w:rsidRDefault="00C16795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  <w:p w:rsidR="00C16795" w:rsidRPr="0032129C" w:rsidRDefault="00C16795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Дарија Павловић</w:t>
            </w: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- </w:t>
            </w: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службеник Одељења за комуналне делатности, имовинско правне и стамебене послове</w:t>
            </w:r>
          </w:p>
        </w:tc>
      </w:tr>
      <w:tr w:rsidR="003B6649" w:rsidRPr="0032129C" w:rsidTr="00DF4987">
        <w:tc>
          <w:tcPr>
            <w:tcW w:w="3325" w:type="dxa"/>
          </w:tcPr>
          <w:p w:rsidR="003B6649" w:rsidRPr="0032129C" w:rsidRDefault="003B6649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</w:p>
        </w:tc>
        <w:tc>
          <w:tcPr>
            <w:tcW w:w="6025" w:type="dxa"/>
          </w:tcPr>
          <w:p w:rsidR="003B6649" w:rsidRPr="0032129C" w:rsidRDefault="003B6649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</w:tc>
      </w:tr>
      <w:tr w:rsidR="003B6649" w:rsidRPr="0032129C" w:rsidTr="00DF4987">
        <w:tc>
          <w:tcPr>
            <w:tcW w:w="3325" w:type="dxa"/>
          </w:tcPr>
          <w:p w:rsidR="003B6649" w:rsidRPr="0032129C" w:rsidRDefault="003B6649" w:rsidP="00755B7C">
            <w:pPr>
              <w:rPr>
                <w:rFonts w:ascii="Arial Narrow" w:hAnsi="Arial Narrow"/>
                <w:sz w:val="20"/>
                <w:szCs w:val="20"/>
                <w:lang/>
              </w:rPr>
            </w:pPr>
            <w:r w:rsidRPr="0032129C">
              <w:rPr>
                <w:rFonts w:ascii="Arial Narrow" w:hAnsi="Arial Narrow"/>
                <w:sz w:val="20"/>
                <w:szCs w:val="20"/>
                <w:lang/>
              </w:rPr>
              <w:t xml:space="preserve">ДА ЛИ ОДЛУКА ЖИРИЈА ОБАВЕЗУЈЕ </w:t>
            </w:r>
            <w:r w:rsidR="00755B7C">
              <w:rPr>
                <w:rFonts w:ascii="Arial Narrow" w:hAnsi="Arial Narrow"/>
                <w:sz w:val="20"/>
                <w:szCs w:val="20"/>
                <w:lang/>
              </w:rPr>
              <w:t>НАРУЧИОЦА</w:t>
            </w:r>
            <w:r w:rsidRPr="0032129C">
              <w:rPr>
                <w:rFonts w:ascii="Arial Narrow" w:hAnsi="Arial Narrow"/>
                <w:sz w:val="20"/>
                <w:szCs w:val="20"/>
                <w:lang/>
              </w:rPr>
              <w:t>:</w:t>
            </w:r>
          </w:p>
        </w:tc>
        <w:tc>
          <w:tcPr>
            <w:tcW w:w="6025" w:type="dxa"/>
          </w:tcPr>
          <w:p w:rsidR="003B6649" w:rsidRPr="0032129C" w:rsidRDefault="003B6649" w:rsidP="0077443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Одлука Жирија обавезује </w:t>
            </w:r>
            <w:r w:rsidR="0077443B"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Наручиоца</w:t>
            </w:r>
          </w:p>
        </w:tc>
      </w:tr>
      <w:tr w:rsidR="003B6649" w:rsidRPr="0032129C" w:rsidTr="00DF4987">
        <w:tc>
          <w:tcPr>
            <w:tcW w:w="3325" w:type="dxa"/>
          </w:tcPr>
          <w:p w:rsidR="003B6649" w:rsidRPr="0032129C" w:rsidRDefault="003B6649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</w:p>
        </w:tc>
        <w:tc>
          <w:tcPr>
            <w:tcW w:w="6025" w:type="dxa"/>
          </w:tcPr>
          <w:p w:rsidR="003B6649" w:rsidRPr="0032129C" w:rsidRDefault="003B6649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</w:tc>
      </w:tr>
      <w:tr w:rsidR="003B6649" w:rsidRPr="0032129C" w:rsidTr="00DF4987">
        <w:tc>
          <w:tcPr>
            <w:tcW w:w="3325" w:type="dxa"/>
          </w:tcPr>
          <w:p w:rsidR="003B6649" w:rsidRPr="0032129C" w:rsidRDefault="003B6649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  <w:r w:rsidRPr="0032129C">
              <w:rPr>
                <w:rFonts w:ascii="Arial Narrow" w:hAnsi="Arial Narrow"/>
                <w:sz w:val="20"/>
                <w:szCs w:val="20"/>
                <w:lang/>
              </w:rPr>
              <w:t>САДРЖАЈ КОНКУРСНЕ ДОКУМЕНТАЦИЈЕ:</w:t>
            </w:r>
          </w:p>
        </w:tc>
        <w:tc>
          <w:tcPr>
            <w:tcW w:w="6025" w:type="dxa"/>
          </w:tcPr>
          <w:p w:rsidR="003B6649" w:rsidRPr="0032129C" w:rsidRDefault="003B6649" w:rsidP="003B664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52" w:hanging="18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РАСПИС КОНКУРСА </w:t>
            </w:r>
          </w:p>
          <w:p w:rsidR="003B6649" w:rsidRPr="0032129C" w:rsidRDefault="003B6649" w:rsidP="003B664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52" w:hanging="18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КОНКУРСНИ ЗАДАТАК</w:t>
            </w:r>
          </w:p>
        </w:tc>
      </w:tr>
      <w:tr w:rsidR="003B6649" w:rsidRPr="0032129C" w:rsidTr="00DF4987">
        <w:tc>
          <w:tcPr>
            <w:tcW w:w="3325" w:type="dxa"/>
          </w:tcPr>
          <w:p w:rsidR="003B6649" w:rsidRPr="0032129C" w:rsidRDefault="003B6649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</w:p>
        </w:tc>
        <w:tc>
          <w:tcPr>
            <w:tcW w:w="6025" w:type="dxa"/>
          </w:tcPr>
          <w:p w:rsidR="003B6649" w:rsidRPr="0032129C" w:rsidRDefault="003B6649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</w:tc>
      </w:tr>
      <w:tr w:rsidR="003B6649" w:rsidRPr="0032129C" w:rsidTr="00DF4987">
        <w:tc>
          <w:tcPr>
            <w:tcW w:w="3325" w:type="dxa"/>
          </w:tcPr>
          <w:p w:rsidR="003B6649" w:rsidRPr="0032129C" w:rsidRDefault="003B6649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  <w:r w:rsidRPr="0032129C">
              <w:rPr>
                <w:rFonts w:ascii="Arial Narrow" w:hAnsi="Arial Narrow"/>
                <w:sz w:val="20"/>
                <w:szCs w:val="20"/>
                <w:lang/>
              </w:rPr>
              <w:t>ПРЕУЗИМАЊЕ КОНКУРСНЕ ДОКУМЕНТАЦИЈЕ:</w:t>
            </w:r>
          </w:p>
        </w:tc>
        <w:tc>
          <w:tcPr>
            <w:tcW w:w="6025" w:type="dxa"/>
          </w:tcPr>
          <w:p w:rsidR="003B6649" w:rsidRDefault="003B6649" w:rsidP="003B6649">
            <w:pPr>
              <w:autoSpaceDE w:val="0"/>
              <w:autoSpaceDN w:val="0"/>
              <w:adjustRightInd w:val="0"/>
              <w:jc w:val="both"/>
              <w:rPr>
                <w:lang/>
              </w:rPr>
            </w:pP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Конкурсна документација се може преузети електронским путем са интернет странице </w:t>
            </w:r>
            <w:r w:rsidR="008D17A0"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Наручиоца</w:t>
            </w: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 без накнаде и то:  </w:t>
            </w:r>
          </w:p>
          <w:p w:rsidR="003B6649" w:rsidRPr="0032129C" w:rsidRDefault="000677B9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hyperlink r:id="rId7" w:history="1">
              <w:r w:rsidRPr="00E5291C">
                <w:rPr>
                  <w:rStyle w:val="Hyperlink"/>
                  <w:rFonts w:ascii="Arial Narrow" w:hAnsi="Arial Narrow" w:cs="Arial Narrow"/>
                  <w:b/>
                  <w:sz w:val="20"/>
                  <w:szCs w:val="20"/>
                  <w:lang w:eastAsia="en-US"/>
                </w:rPr>
                <w:t>https://www.sombor.rs/gradska-uprava/javne-nabavke-2/javne-nabavke-u-toku-sl-glasnik-rs-broj-91-2019/</w:t>
              </w:r>
            </w:hyperlink>
          </w:p>
        </w:tc>
      </w:tr>
      <w:tr w:rsidR="003B6649" w:rsidRPr="0032129C" w:rsidTr="00DF4987">
        <w:tc>
          <w:tcPr>
            <w:tcW w:w="3325" w:type="dxa"/>
          </w:tcPr>
          <w:p w:rsidR="003B6649" w:rsidRPr="0032129C" w:rsidRDefault="003B6649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</w:p>
        </w:tc>
        <w:tc>
          <w:tcPr>
            <w:tcW w:w="6025" w:type="dxa"/>
          </w:tcPr>
          <w:p w:rsidR="003B6649" w:rsidRPr="0032129C" w:rsidRDefault="003B6649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</w:tc>
      </w:tr>
      <w:tr w:rsidR="003B6649" w:rsidRPr="0032129C" w:rsidTr="00DF4987">
        <w:tc>
          <w:tcPr>
            <w:tcW w:w="3325" w:type="dxa"/>
          </w:tcPr>
          <w:p w:rsidR="003B6649" w:rsidRPr="0032129C" w:rsidRDefault="003B6649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  <w:r w:rsidRPr="0032129C">
              <w:rPr>
                <w:rFonts w:ascii="Arial Narrow" w:hAnsi="Arial Narrow"/>
                <w:sz w:val="20"/>
                <w:szCs w:val="20"/>
                <w:lang/>
              </w:rPr>
              <w:t>КОНКУРСНИ РОКОВИ:</w:t>
            </w:r>
          </w:p>
        </w:tc>
        <w:tc>
          <w:tcPr>
            <w:tcW w:w="6025" w:type="dxa"/>
          </w:tcPr>
          <w:p w:rsidR="003B6649" w:rsidRPr="0032129C" w:rsidRDefault="003B6649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</w:tc>
      </w:tr>
      <w:tr w:rsidR="003B6649" w:rsidRPr="0032129C" w:rsidTr="00DF4987">
        <w:tc>
          <w:tcPr>
            <w:tcW w:w="3325" w:type="dxa"/>
          </w:tcPr>
          <w:p w:rsidR="003B6649" w:rsidRPr="0032129C" w:rsidRDefault="003B6649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  <w:r w:rsidRPr="0032129C">
              <w:rPr>
                <w:rFonts w:ascii="Arial Narrow" w:hAnsi="Arial Narrow"/>
                <w:sz w:val="20"/>
                <w:szCs w:val="20"/>
                <w:lang/>
              </w:rPr>
              <w:t>РОК ЗА ПРЕДАЈУ РАДОВА:</w:t>
            </w:r>
          </w:p>
        </w:tc>
        <w:tc>
          <w:tcPr>
            <w:tcW w:w="6025" w:type="dxa"/>
          </w:tcPr>
          <w:p w:rsidR="003B6649" w:rsidRPr="0032129C" w:rsidRDefault="000B0F9E" w:rsidP="000B0F9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23.06.2023.године до 11.00 часова на писарници Градске управе Града Сомбора, шалтери 10,11,12</w:t>
            </w:r>
          </w:p>
        </w:tc>
      </w:tr>
      <w:tr w:rsidR="003B6649" w:rsidRPr="0032129C" w:rsidTr="00DF4987">
        <w:tc>
          <w:tcPr>
            <w:tcW w:w="3325" w:type="dxa"/>
          </w:tcPr>
          <w:p w:rsidR="003B6649" w:rsidRPr="0032129C" w:rsidRDefault="003B6649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</w:p>
        </w:tc>
        <w:tc>
          <w:tcPr>
            <w:tcW w:w="6025" w:type="dxa"/>
          </w:tcPr>
          <w:p w:rsidR="003B6649" w:rsidRPr="0032129C" w:rsidRDefault="003B6649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</w:tc>
      </w:tr>
      <w:tr w:rsidR="003B6649" w:rsidRPr="0032129C" w:rsidTr="00DF4987">
        <w:tc>
          <w:tcPr>
            <w:tcW w:w="3325" w:type="dxa"/>
          </w:tcPr>
          <w:p w:rsidR="003B6649" w:rsidRPr="0032129C" w:rsidRDefault="003B6649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  <w:r w:rsidRPr="0032129C">
              <w:rPr>
                <w:rFonts w:ascii="Arial Narrow" w:hAnsi="Arial Narrow"/>
                <w:sz w:val="20"/>
                <w:szCs w:val="20"/>
                <w:lang/>
              </w:rPr>
              <w:t>РОК ЗА ДОДАТНА ПОЈАШЊЕЊА У ВЕЗИ СА СТРУЧНИМ ПИТАЊИМА:</w:t>
            </w:r>
          </w:p>
        </w:tc>
        <w:tc>
          <w:tcPr>
            <w:tcW w:w="6025" w:type="dxa"/>
          </w:tcPr>
          <w:p w:rsidR="003B6649" w:rsidRPr="0032129C" w:rsidRDefault="003B6649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  <w:p w:rsidR="003B6649" w:rsidRPr="0032129C" w:rsidRDefault="003B6649" w:rsidP="000B0F9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До </w:t>
            </w:r>
            <w:r w:rsidR="000B0F9E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26.05.2023.године</w:t>
            </w:r>
          </w:p>
        </w:tc>
      </w:tr>
      <w:tr w:rsidR="003B6649" w:rsidRPr="0032129C" w:rsidTr="00DF4987">
        <w:tc>
          <w:tcPr>
            <w:tcW w:w="3325" w:type="dxa"/>
          </w:tcPr>
          <w:p w:rsidR="003B6649" w:rsidRPr="0032129C" w:rsidRDefault="003B6649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</w:p>
        </w:tc>
        <w:tc>
          <w:tcPr>
            <w:tcW w:w="6025" w:type="dxa"/>
          </w:tcPr>
          <w:p w:rsidR="003B6649" w:rsidRPr="0032129C" w:rsidRDefault="003B6649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</w:tc>
      </w:tr>
      <w:tr w:rsidR="003B6649" w:rsidRPr="0032129C" w:rsidTr="00DF4987">
        <w:tc>
          <w:tcPr>
            <w:tcW w:w="3325" w:type="dxa"/>
          </w:tcPr>
          <w:p w:rsidR="003B6649" w:rsidRPr="0032129C" w:rsidRDefault="003B6649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  <w:r w:rsidRPr="0032129C">
              <w:rPr>
                <w:rFonts w:ascii="Arial Narrow" w:hAnsi="Arial Narrow"/>
                <w:sz w:val="20"/>
                <w:szCs w:val="20"/>
                <w:lang/>
              </w:rPr>
              <w:lastRenderedPageBreak/>
              <w:t>РОК ЗА ОБЈАВЉИВАЊЕ ОДГОВОРА НА СТРУЧНА ПИТАЊА:</w:t>
            </w:r>
          </w:p>
        </w:tc>
        <w:tc>
          <w:tcPr>
            <w:tcW w:w="6025" w:type="dxa"/>
          </w:tcPr>
          <w:p w:rsidR="003B6649" w:rsidRPr="0032129C" w:rsidRDefault="003B6649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  <w:p w:rsidR="003B6649" w:rsidRPr="0032129C" w:rsidRDefault="000B0F9E" w:rsidP="000B0F9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До 02.06.2023.</w:t>
            </w:r>
            <w:r w:rsidR="003B6649"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B6649" w:rsidRPr="0032129C" w:rsidTr="00DF4987">
        <w:tc>
          <w:tcPr>
            <w:tcW w:w="3325" w:type="dxa"/>
          </w:tcPr>
          <w:p w:rsidR="003B6649" w:rsidRPr="0032129C" w:rsidRDefault="003B6649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</w:p>
        </w:tc>
        <w:tc>
          <w:tcPr>
            <w:tcW w:w="6025" w:type="dxa"/>
          </w:tcPr>
          <w:p w:rsidR="003B6649" w:rsidRPr="0032129C" w:rsidRDefault="003B6649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</w:tc>
      </w:tr>
      <w:tr w:rsidR="003B6649" w:rsidRPr="0032129C" w:rsidTr="00DF4987">
        <w:tc>
          <w:tcPr>
            <w:tcW w:w="3325" w:type="dxa"/>
          </w:tcPr>
          <w:p w:rsidR="003B6649" w:rsidRPr="0032129C" w:rsidRDefault="003B6649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  <w:r w:rsidRPr="0032129C">
              <w:rPr>
                <w:rFonts w:ascii="Arial Narrow" w:hAnsi="Arial Narrow"/>
                <w:sz w:val="20"/>
                <w:szCs w:val="20"/>
                <w:lang/>
              </w:rPr>
              <w:t>РОК ЗА ДОДАТНА ПИТАЊА У ВЕЗИ СА ПРИПРЕМАЊЕМ ПОНУДЕ ТЈ. КОНКУРСНОГ РАДА:</w:t>
            </w:r>
          </w:p>
        </w:tc>
        <w:tc>
          <w:tcPr>
            <w:tcW w:w="6025" w:type="dxa"/>
          </w:tcPr>
          <w:p w:rsidR="003B6649" w:rsidRPr="0032129C" w:rsidRDefault="003B6649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  <w:p w:rsidR="003B6649" w:rsidRPr="0032129C" w:rsidRDefault="003B6649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  <w:p w:rsidR="003B6649" w:rsidRPr="0032129C" w:rsidRDefault="003B6649" w:rsidP="000B0F9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Најкасније </w:t>
            </w:r>
            <w:r w:rsidR="000B0F9E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6</w:t>
            </w: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 дана пре истека рока за предају радова</w:t>
            </w:r>
          </w:p>
        </w:tc>
      </w:tr>
      <w:tr w:rsidR="003B6649" w:rsidRPr="0032129C" w:rsidTr="00DF4987">
        <w:tc>
          <w:tcPr>
            <w:tcW w:w="3325" w:type="dxa"/>
          </w:tcPr>
          <w:p w:rsidR="003B6649" w:rsidRPr="0032129C" w:rsidRDefault="003B6649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</w:p>
        </w:tc>
        <w:tc>
          <w:tcPr>
            <w:tcW w:w="6025" w:type="dxa"/>
          </w:tcPr>
          <w:p w:rsidR="003B6649" w:rsidRPr="0032129C" w:rsidRDefault="003B6649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</w:tc>
      </w:tr>
      <w:tr w:rsidR="003B6649" w:rsidRPr="0032129C" w:rsidTr="00DF4987">
        <w:tc>
          <w:tcPr>
            <w:tcW w:w="3325" w:type="dxa"/>
          </w:tcPr>
          <w:p w:rsidR="003B6649" w:rsidRPr="0032129C" w:rsidRDefault="003B6649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  <w:r w:rsidRPr="0032129C">
              <w:rPr>
                <w:rFonts w:ascii="Arial Narrow" w:hAnsi="Arial Narrow"/>
                <w:sz w:val="20"/>
                <w:szCs w:val="20"/>
                <w:lang/>
              </w:rPr>
              <w:t>РОК ЗА ОБЈАВЉИВАЊЕ ОДГОВОРА У ВЕЗИ СА ПРИПРЕМАЊЕМ ПОНУДЕ ТЈ. КОНКУРСНОГ РАДА:</w:t>
            </w:r>
          </w:p>
        </w:tc>
        <w:tc>
          <w:tcPr>
            <w:tcW w:w="6025" w:type="dxa"/>
          </w:tcPr>
          <w:p w:rsidR="003B6649" w:rsidRPr="0032129C" w:rsidRDefault="003B6649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  <w:p w:rsidR="008C12BD" w:rsidRPr="0032129C" w:rsidRDefault="008C12BD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  <w:p w:rsidR="003B6649" w:rsidRPr="0032129C" w:rsidRDefault="003B6649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Најк</w:t>
            </w:r>
            <w:r w:rsidR="008E5047"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a</w:t>
            </w: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сније 3 дана од дана пријема питања</w:t>
            </w:r>
          </w:p>
        </w:tc>
      </w:tr>
      <w:tr w:rsidR="003B6649" w:rsidRPr="0032129C" w:rsidTr="00DF4987">
        <w:tc>
          <w:tcPr>
            <w:tcW w:w="3325" w:type="dxa"/>
          </w:tcPr>
          <w:p w:rsidR="003B6649" w:rsidRPr="0032129C" w:rsidRDefault="003B6649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</w:p>
        </w:tc>
        <w:tc>
          <w:tcPr>
            <w:tcW w:w="6025" w:type="dxa"/>
          </w:tcPr>
          <w:p w:rsidR="003B6649" w:rsidRPr="0032129C" w:rsidRDefault="003B6649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</w:tc>
      </w:tr>
      <w:tr w:rsidR="003B6649" w:rsidRPr="0032129C" w:rsidTr="00DF4987">
        <w:tc>
          <w:tcPr>
            <w:tcW w:w="3325" w:type="dxa"/>
          </w:tcPr>
          <w:p w:rsidR="003B6649" w:rsidRPr="0032129C" w:rsidRDefault="003B6649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  <w:r w:rsidRPr="0032129C">
              <w:rPr>
                <w:rFonts w:ascii="Arial Narrow" w:hAnsi="Arial Narrow"/>
                <w:sz w:val="20"/>
                <w:szCs w:val="20"/>
                <w:lang/>
              </w:rPr>
              <w:t>РОК ЗА ИЗМЕНЕ, ДОПУНЕ И ОПОЗИВ КОНКУРСНОГ РАДА:</w:t>
            </w:r>
          </w:p>
        </w:tc>
        <w:tc>
          <w:tcPr>
            <w:tcW w:w="6025" w:type="dxa"/>
          </w:tcPr>
          <w:p w:rsidR="003B6649" w:rsidRPr="0032129C" w:rsidRDefault="003B6649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  <w:p w:rsidR="003B6649" w:rsidRPr="0032129C" w:rsidRDefault="003B6649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У року за предају конкурсног рада</w:t>
            </w:r>
          </w:p>
        </w:tc>
      </w:tr>
      <w:tr w:rsidR="003B6649" w:rsidRPr="0032129C" w:rsidTr="00DF4987">
        <w:tc>
          <w:tcPr>
            <w:tcW w:w="3325" w:type="dxa"/>
          </w:tcPr>
          <w:p w:rsidR="003B6649" w:rsidRPr="0032129C" w:rsidRDefault="003B6649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</w:p>
        </w:tc>
        <w:tc>
          <w:tcPr>
            <w:tcW w:w="6025" w:type="dxa"/>
          </w:tcPr>
          <w:p w:rsidR="003B6649" w:rsidRPr="0032129C" w:rsidRDefault="003B6649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</w:tc>
      </w:tr>
      <w:tr w:rsidR="003B6649" w:rsidRPr="0032129C" w:rsidTr="00DF4987">
        <w:tc>
          <w:tcPr>
            <w:tcW w:w="3325" w:type="dxa"/>
          </w:tcPr>
          <w:p w:rsidR="003B6649" w:rsidRPr="0032129C" w:rsidRDefault="003B6649" w:rsidP="001E7EAB">
            <w:pPr>
              <w:rPr>
                <w:rFonts w:ascii="Arial Narrow" w:hAnsi="Arial Narrow"/>
                <w:sz w:val="20"/>
                <w:szCs w:val="20"/>
                <w:lang/>
              </w:rPr>
            </w:pPr>
            <w:r w:rsidRPr="0032129C">
              <w:rPr>
                <w:rFonts w:ascii="Arial Narrow" w:hAnsi="Arial Narrow"/>
                <w:sz w:val="20"/>
                <w:szCs w:val="20"/>
                <w:lang/>
              </w:rPr>
              <w:t xml:space="preserve">РОК ЗА ДОНОШЕЊЕ </w:t>
            </w:r>
            <w:r w:rsidR="001E7EAB">
              <w:rPr>
                <w:rFonts w:ascii="Arial Narrow" w:hAnsi="Arial Narrow"/>
                <w:sz w:val="20"/>
                <w:szCs w:val="20"/>
                <w:lang/>
              </w:rPr>
              <w:t xml:space="preserve">И ОБЈАВУ </w:t>
            </w:r>
            <w:r w:rsidRPr="0032129C">
              <w:rPr>
                <w:rFonts w:ascii="Arial Narrow" w:hAnsi="Arial Narrow"/>
                <w:sz w:val="20"/>
                <w:szCs w:val="20"/>
                <w:lang/>
              </w:rPr>
              <w:t xml:space="preserve">ОДЛУКЕ </w:t>
            </w:r>
            <w:r w:rsidR="001E7EAB">
              <w:rPr>
                <w:rFonts w:ascii="Arial Narrow" w:hAnsi="Arial Narrow"/>
                <w:sz w:val="20"/>
                <w:szCs w:val="20"/>
                <w:lang/>
              </w:rPr>
              <w:t>О ДОДЕЛИ НАГРАДА И ОТКУПА НАРУЧИОЦА</w:t>
            </w:r>
            <w:r w:rsidRPr="0032129C">
              <w:rPr>
                <w:rFonts w:ascii="Arial Narrow" w:hAnsi="Arial Narrow"/>
                <w:sz w:val="20"/>
                <w:szCs w:val="20"/>
                <w:lang/>
              </w:rPr>
              <w:t>:</w:t>
            </w:r>
          </w:p>
        </w:tc>
        <w:tc>
          <w:tcPr>
            <w:tcW w:w="6025" w:type="dxa"/>
          </w:tcPr>
          <w:p w:rsidR="003B6649" w:rsidRDefault="003B6649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  <w:p w:rsidR="001A3215" w:rsidRPr="0032129C" w:rsidRDefault="001A3215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  <w:p w:rsidR="003B6649" w:rsidRPr="0032129C" w:rsidRDefault="003B6649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У року од 30 дана од дана предаје конкурсних радова</w:t>
            </w:r>
          </w:p>
        </w:tc>
      </w:tr>
      <w:tr w:rsidR="001E7EAB" w:rsidRPr="0032129C" w:rsidTr="00DF4987">
        <w:tc>
          <w:tcPr>
            <w:tcW w:w="3325" w:type="dxa"/>
          </w:tcPr>
          <w:p w:rsidR="001E7EAB" w:rsidRPr="0032129C" w:rsidRDefault="001E7EAB" w:rsidP="001E7EAB">
            <w:pPr>
              <w:rPr>
                <w:rFonts w:ascii="Arial Narrow" w:hAnsi="Arial Narrow"/>
                <w:sz w:val="20"/>
                <w:szCs w:val="20"/>
                <w:lang/>
              </w:rPr>
            </w:pPr>
          </w:p>
        </w:tc>
        <w:tc>
          <w:tcPr>
            <w:tcW w:w="6025" w:type="dxa"/>
          </w:tcPr>
          <w:p w:rsidR="001E7EAB" w:rsidRPr="0032129C" w:rsidRDefault="001E7EAB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</w:tc>
      </w:tr>
      <w:tr w:rsidR="001E7EAB" w:rsidRPr="0032129C" w:rsidTr="00DF4987">
        <w:tc>
          <w:tcPr>
            <w:tcW w:w="3325" w:type="dxa"/>
          </w:tcPr>
          <w:p w:rsidR="001E7EAB" w:rsidRPr="0032129C" w:rsidRDefault="001E7EAB" w:rsidP="001E7EAB">
            <w:pPr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РОК ЗА ЈАВНО ИЗЛАГАЊЕ РАДОВА:</w:t>
            </w:r>
          </w:p>
        </w:tc>
        <w:tc>
          <w:tcPr>
            <w:tcW w:w="6025" w:type="dxa"/>
          </w:tcPr>
          <w:p w:rsidR="001E7EAB" w:rsidRPr="0032129C" w:rsidRDefault="001E7EAB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Најкасније 30 дана од дана објављивања одлуке о додели награда и откупа </w:t>
            </w:r>
          </w:p>
        </w:tc>
      </w:tr>
      <w:tr w:rsidR="003B6649" w:rsidRPr="0032129C" w:rsidTr="00DF4987">
        <w:tc>
          <w:tcPr>
            <w:tcW w:w="3325" w:type="dxa"/>
          </w:tcPr>
          <w:p w:rsidR="003B6649" w:rsidRPr="0032129C" w:rsidRDefault="003B6649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</w:p>
        </w:tc>
        <w:tc>
          <w:tcPr>
            <w:tcW w:w="6025" w:type="dxa"/>
          </w:tcPr>
          <w:p w:rsidR="003B6649" w:rsidRPr="0032129C" w:rsidRDefault="003B6649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</w:tc>
      </w:tr>
      <w:tr w:rsidR="003B6649" w:rsidRPr="0032129C" w:rsidTr="00DF4987">
        <w:tc>
          <w:tcPr>
            <w:tcW w:w="3325" w:type="dxa"/>
          </w:tcPr>
          <w:p w:rsidR="003B6649" w:rsidRPr="0032129C" w:rsidRDefault="003B6649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</w:p>
        </w:tc>
        <w:tc>
          <w:tcPr>
            <w:tcW w:w="6025" w:type="dxa"/>
          </w:tcPr>
          <w:p w:rsidR="003B6649" w:rsidRPr="0032129C" w:rsidRDefault="003B6649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</w:tc>
      </w:tr>
      <w:tr w:rsidR="00DC2578" w:rsidRPr="0032129C" w:rsidTr="00DF4987">
        <w:tc>
          <w:tcPr>
            <w:tcW w:w="3325" w:type="dxa"/>
          </w:tcPr>
          <w:p w:rsidR="00DC2578" w:rsidRPr="0032129C" w:rsidRDefault="00DC2578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  <w:r w:rsidRPr="0032129C">
              <w:rPr>
                <w:rFonts w:ascii="Arial Narrow" w:hAnsi="Arial Narrow"/>
                <w:sz w:val="20"/>
                <w:szCs w:val="20"/>
                <w:lang/>
              </w:rPr>
              <w:t>САДРЖАЈ КОНКУРСНОГ РАДА:</w:t>
            </w:r>
          </w:p>
        </w:tc>
        <w:tc>
          <w:tcPr>
            <w:tcW w:w="6025" w:type="dxa"/>
          </w:tcPr>
          <w:p w:rsidR="00D27074" w:rsidRPr="00D27074" w:rsidRDefault="00D27074" w:rsidP="00D27074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27074">
              <w:rPr>
                <w:rFonts w:ascii="Arial Narrow" w:hAnsi="Arial Narrow"/>
                <w:b/>
                <w:sz w:val="22"/>
                <w:szCs w:val="22"/>
              </w:rPr>
              <w:t>Конкурсни рад садржи једно решење и варијанте нису дозвољене.</w:t>
            </w:r>
          </w:p>
          <w:p w:rsidR="00D27074" w:rsidRPr="00D27074" w:rsidRDefault="00D27074" w:rsidP="00D27074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7074" w:rsidRPr="00D27074" w:rsidRDefault="00D27074" w:rsidP="00D27074">
            <w:pPr>
              <w:jc w:val="both"/>
              <w:rPr>
                <w:rFonts w:ascii="Arial Narrow" w:hAnsi="Arial Narrow"/>
                <w:b/>
                <w:sz w:val="22"/>
                <w:szCs w:val="22"/>
                <w:lang/>
              </w:rPr>
            </w:pPr>
            <w:r w:rsidRPr="00D27074">
              <w:rPr>
                <w:rFonts w:ascii="Arial Narrow" w:hAnsi="Arial Narrow"/>
                <w:b/>
                <w:sz w:val="22"/>
                <w:szCs w:val="22"/>
              </w:rPr>
              <w:t xml:space="preserve">Конкурсни рад садржи: текстуални, нумерички </w:t>
            </w:r>
            <w:r w:rsidRPr="00D27074">
              <w:rPr>
                <w:rFonts w:ascii="Arial Narrow" w:hAnsi="Arial Narrow"/>
                <w:b/>
                <w:sz w:val="22"/>
                <w:szCs w:val="22"/>
                <w:lang/>
              </w:rPr>
              <w:t xml:space="preserve">и графички </w:t>
            </w:r>
            <w:r w:rsidRPr="00D27074">
              <w:rPr>
                <w:rFonts w:ascii="Arial Narrow" w:hAnsi="Arial Narrow"/>
                <w:b/>
                <w:sz w:val="22"/>
                <w:szCs w:val="22"/>
              </w:rPr>
              <w:t>део</w:t>
            </w:r>
            <w:r w:rsidRPr="00D27074">
              <w:rPr>
                <w:rFonts w:ascii="Arial Narrow" w:hAnsi="Arial Narrow"/>
                <w:b/>
                <w:sz w:val="22"/>
                <w:szCs w:val="22"/>
                <w:lang/>
              </w:rPr>
              <w:t>.</w:t>
            </w:r>
          </w:p>
          <w:p w:rsidR="00D27074" w:rsidRPr="00D27074" w:rsidRDefault="00D27074" w:rsidP="00D27074">
            <w:pPr>
              <w:jc w:val="both"/>
              <w:rPr>
                <w:rFonts w:ascii="Arial Narrow" w:hAnsi="Arial Narrow"/>
                <w:b/>
                <w:sz w:val="22"/>
                <w:szCs w:val="22"/>
                <w:lang/>
              </w:rPr>
            </w:pPr>
          </w:p>
          <w:p w:rsidR="00D27074" w:rsidRPr="00D27074" w:rsidRDefault="00D27074" w:rsidP="00D27074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27074">
              <w:rPr>
                <w:rFonts w:ascii="Arial Narrow" w:hAnsi="Arial Narrow"/>
                <w:b/>
                <w:sz w:val="22"/>
                <w:szCs w:val="22"/>
                <w:lang/>
              </w:rPr>
              <w:t>Конкурсни рад се</w:t>
            </w:r>
            <w:r w:rsidRPr="00D27074">
              <w:rPr>
                <w:rFonts w:ascii="Arial Narrow" w:hAnsi="Arial Narrow"/>
                <w:b/>
                <w:sz w:val="22"/>
                <w:szCs w:val="22"/>
              </w:rPr>
              <w:t xml:space="preserve"> израђ</w:t>
            </w:r>
            <w:r w:rsidRPr="00D27074">
              <w:rPr>
                <w:rFonts w:ascii="Arial Narrow" w:hAnsi="Arial Narrow"/>
                <w:b/>
                <w:sz w:val="22"/>
                <w:szCs w:val="22"/>
                <w:lang/>
              </w:rPr>
              <w:t>ује</w:t>
            </w:r>
            <w:r w:rsidRPr="00D27074">
              <w:rPr>
                <w:rFonts w:ascii="Arial Narrow" w:hAnsi="Arial Narrow"/>
                <w:b/>
                <w:sz w:val="22"/>
                <w:szCs w:val="22"/>
              </w:rPr>
              <w:t xml:space="preserve"> у штампаном и дигиталном облику.</w:t>
            </w:r>
          </w:p>
          <w:p w:rsidR="00D27074" w:rsidRPr="00D27074" w:rsidRDefault="00D27074" w:rsidP="00D27074">
            <w:pPr>
              <w:jc w:val="both"/>
              <w:rPr>
                <w:rFonts w:ascii="Arial Narrow" w:hAnsi="Arial Narrow"/>
                <w:b/>
                <w:sz w:val="22"/>
                <w:szCs w:val="22"/>
                <w:lang/>
              </w:rPr>
            </w:pPr>
          </w:p>
          <w:p w:rsidR="00DC2578" w:rsidRPr="00D27074" w:rsidRDefault="00D27074" w:rsidP="00D27074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27074">
              <w:rPr>
                <w:rFonts w:ascii="Arial Narrow" w:hAnsi="Arial Narrow"/>
                <w:b/>
                <w:sz w:val="22"/>
                <w:szCs w:val="22"/>
              </w:rPr>
              <w:t>Конкурсни рад не сме да садржи податке кој</w:t>
            </w:r>
            <w:r>
              <w:rPr>
                <w:rFonts w:ascii="Arial Narrow" w:hAnsi="Arial Narrow"/>
                <w:b/>
                <w:sz w:val="22"/>
                <w:szCs w:val="22"/>
              </w:rPr>
              <w:t>има би се прекршила анонимност.</w:t>
            </w:r>
          </w:p>
        </w:tc>
      </w:tr>
      <w:tr w:rsidR="00DB55E4" w:rsidRPr="0032129C" w:rsidTr="00DF4987">
        <w:tc>
          <w:tcPr>
            <w:tcW w:w="3325" w:type="dxa"/>
          </w:tcPr>
          <w:p w:rsidR="00DB55E4" w:rsidRPr="0032129C" w:rsidRDefault="00DB55E4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</w:p>
        </w:tc>
        <w:tc>
          <w:tcPr>
            <w:tcW w:w="6025" w:type="dxa"/>
          </w:tcPr>
          <w:p w:rsidR="00DB55E4" w:rsidRPr="0032129C" w:rsidRDefault="00DB55E4" w:rsidP="003B664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</w:tc>
      </w:tr>
      <w:tr w:rsidR="00DB55E4" w:rsidRPr="0032129C" w:rsidTr="00DF4987">
        <w:tc>
          <w:tcPr>
            <w:tcW w:w="3325" w:type="dxa"/>
          </w:tcPr>
          <w:p w:rsidR="00DB55E4" w:rsidRPr="0032129C" w:rsidRDefault="00DB55E4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  <w:r w:rsidRPr="0032129C">
              <w:rPr>
                <w:rFonts w:ascii="Arial Narrow" w:hAnsi="Arial Narrow"/>
                <w:sz w:val="20"/>
                <w:szCs w:val="20"/>
                <w:lang/>
              </w:rPr>
              <w:t>НАЧИН ТЕХНИЧКО-ОБЛИКОВНЕ ОБРАДЕ КОНКУРСНОГ РАДА:</w:t>
            </w:r>
          </w:p>
        </w:tc>
        <w:tc>
          <w:tcPr>
            <w:tcW w:w="6025" w:type="dxa"/>
          </w:tcPr>
          <w:p w:rsidR="00D27074" w:rsidRPr="00D27074" w:rsidRDefault="00D27074" w:rsidP="00D2707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27074">
              <w:rPr>
                <w:rFonts w:ascii="Arial Narrow" w:hAnsi="Arial Narrow"/>
                <w:b/>
                <w:sz w:val="22"/>
                <w:szCs w:val="22"/>
              </w:rPr>
              <w:t>Конкурсни рад се предаје/израђује на српском језику.</w:t>
            </w:r>
          </w:p>
          <w:p w:rsidR="00D27074" w:rsidRPr="00D27074" w:rsidRDefault="00D27074" w:rsidP="00D2707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27074" w:rsidRPr="00D27074" w:rsidRDefault="00D27074" w:rsidP="00D27074">
            <w:pPr>
              <w:rPr>
                <w:rFonts w:ascii="Arial Narrow" w:hAnsi="Arial Narrow" w:cs="Arial Narrow"/>
                <w:b/>
                <w:sz w:val="22"/>
                <w:szCs w:val="22"/>
                <w:lang/>
              </w:rPr>
            </w:pPr>
            <w:r w:rsidRPr="00D27074">
              <w:rPr>
                <w:rFonts w:ascii="Arial Narrow" w:hAnsi="Arial Narrow" w:cs="Arial Narrow"/>
                <w:b/>
                <w:sz w:val="22"/>
                <w:szCs w:val="22"/>
                <w:u w:val="single"/>
                <w:lang/>
              </w:rPr>
              <w:t>Штампани облик</w:t>
            </w:r>
            <w:r w:rsidRPr="00D27074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 xml:space="preserve"> конкурсног рада је свеска/елаборат А3 формата која обавезно има следећи садржај: текстуални део са нумеричким делом и умањеним графичким прилозима. </w:t>
            </w:r>
          </w:p>
          <w:p w:rsidR="00D27074" w:rsidRPr="00D27074" w:rsidRDefault="00D27074" w:rsidP="00D27074">
            <w:pPr>
              <w:rPr>
                <w:rFonts w:ascii="Arial Narrow" w:hAnsi="Arial Narrow" w:cs="Arial Narrow"/>
                <w:b/>
                <w:sz w:val="22"/>
                <w:szCs w:val="22"/>
                <w:lang/>
              </w:rPr>
            </w:pPr>
          </w:p>
          <w:p w:rsidR="00D27074" w:rsidRPr="00D27074" w:rsidRDefault="00D27074" w:rsidP="00D27074">
            <w:pPr>
              <w:rPr>
                <w:rFonts w:ascii="Arial Narrow" w:hAnsi="Arial Narrow" w:cs="Arial Narrow"/>
                <w:b/>
                <w:sz w:val="22"/>
                <w:szCs w:val="22"/>
                <w:lang/>
              </w:rPr>
            </w:pPr>
            <w:r w:rsidRPr="00D27074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>Свеску/елаборат А3 формата Учесници могу употпунити фотографијама, скицама, графиконима и другим садржајем који ће омогућити Жирију јасније сагледавање идеје и решења.</w:t>
            </w:r>
          </w:p>
          <w:p w:rsidR="00D27074" w:rsidRPr="00D27074" w:rsidRDefault="00D27074" w:rsidP="00D27074">
            <w:pPr>
              <w:rPr>
                <w:rFonts w:ascii="Arial Narrow" w:hAnsi="Arial Narrow" w:cs="Arial Narrow"/>
                <w:b/>
                <w:sz w:val="22"/>
                <w:szCs w:val="22"/>
                <w:lang/>
              </w:rPr>
            </w:pPr>
          </w:p>
          <w:p w:rsidR="00D27074" w:rsidRPr="00D27074" w:rsidRDefault="00D27074" w:rsidP="00D27074">
            <w:pPr>
              <w:rPr>
                <w:rFonts w:ascii="Arial Narrow" w:hAnsi="Arial Narrow" w:cs="Arial Narrow"/>
                <w:b/>
                <w:sz w:val="22"/>
                <w:szCs w:val="22"/>
                <w:lang/>
              </w:rPr>
            </w:pPr>
            <w:r w:rsidRPr="00D27074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>Доставља се шест истоветних примерака свеске/елабората А3 формата у штампаном облику.</w:t>
            </w:r>
          </w:p>
          <w:p w:rsidR="00D27074" w:rsidRPr="00D27074" w:rsidRDefault="00D27074" w:rsidP="00D27074">
            <w:pPr>
              <w:rPr>
                <w:rFonts w:ascii="Arial Narrow" w:hAnsi="Arial Narrow" w:cs="Arial Narrow"/>
                <w:b/>
                <w:sz w:val="22"/>
                <w:szCs w:val="22"/>
                <w:lang/>
              </w:rPr>
            </w:pPr>
          </w:p>
          <w:p w:rsidR="00D27074" w:rsidRPr="00D27074" w:rsidRDefault="00D27074" w:rsidP="00D27074">
            <w:pPr>
              <w:rPr>
                <w:rFonts w:ascii="Arial Narrow" w:hAnsi="Arial Narrow" w:cs="Arial Narrow"/>
                <w:b/>
                <w:sz w:val="22"/>
                <w:szCs w:val="22"/>
                <w:lang/>
              </w:rPr>
            </w:pPr>
            <w:r w:rsidRPr="00D27074">
              <w:rPr>
                <w:rFonts w:ascii="Arial Narrow" w:hAnsi="Arial Narrow" w:cs="Arial Narrow"/>
                <w:b/>
                <w:sz w:val="22"/>
                <w:szCs w:val="22"/>
                <w:u w:val="single"/>
                <w:lang/>
              </w:rPr>
              <w:t>Дигитални облик</w:t>
            </w:r>
            <w:r w:rsidRPr="00D27074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 xml:space="preserve"> је </w:t>
            </w:r>
            <w:r w:rsidRPr="00D27074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>CD, DVD</w:t>
            </w:r>
            <w:r w:rsidRPr="00D27074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 xml:space="preserve"> или </w:t>
            </w:r>
            <w:r w:rsidRPr="00D27074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>USB</w:t>
            </w:r>
            <w:r w:rsidRPr="00D27074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 xml:space="preserve"> са следећим садржајем: </w:t>
            </w:r>
          </w:p>
          <w:p w:rsidR="00D27074" w:rsidRPr="00D27074" w:rsidRDefault="00D27074" w:rsidP="00D27074">
            <w:pPr>
              <w:rPr>
                <w:rFonts w:ascii="Arial Narrow" w:hAnsi="Arial Narrow" w:cs="Arial Narrow"/>
                <w:b/>
                <w:sz w:val="22"/>
                <w:szCs w:val="22"/>
                <w:lang/>
              </w:rPr>
            </w:pPr>
            <w:r w:rsidRPr="00D27074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 xml:space="preserve">- горе наведена свеска/елаборат конкурсног рада у формату </w:t>
            </w:r>
            <w:r w:rsidRPr="00D27074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 xml:space="preserve">pdf. </w:t>
            </w:r>
          </w:p>
          <w:p w:rsidR="00D27074" w:rsidRPr="00D27074" w:rsidRDefault="00D27074" w:rsidP="00D27074">
            <w:pPr>
              <w:rPr>
                <w:rFonts w:ascii="Arial Narrow" w:hAnsi="Arial Narrow" w:cs="Arial Narrow"/>
                <w:b/>
                <w:sz w:val="22"/>
                <w:szCs w:val="22"/>
                <w:lang/>
              </w:rPr>
            </w:pPr>
            <w:r w:rsidRPr="00D27074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 xml:space="preserve">- графички прилози у формату </w:t>
            </w:r>
            <w:r w:rsidRPr="00D27074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 xml:space="preserve">pdf. </w:t>
            </w:r>
            <w:r w:rsidRPr="00D27074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 xml:space="preserve">и </w:t>
            </w:r>
            <w:r w:rsidRPr="00D27074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>dwg.</w:t>
            </w:r>
            <w:r w:rsidRPr="00D27074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 xml:space="preserve"> </w:t>
            </w:r>
            <w:r w:rsidRPr="00D27074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 xml:space="preserve">pln. </w:t>
            </w:r>
            <w:r w:rsidRPr="00D27074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>и сл.</w:t>
            </w:r>
            <w:r w:rsidRPr="00D27074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 xml:space="preserve">, </w:t>
            </w:r>
          </w:p>
          <w:p w:rsidR="00D27074" w:rsidRPr="00D27074" w:rsidRDefault="00D27074" w:rsidP="00D27074">
            <w:pPr>
              <w:rPr>
                <w:rFonts w:ascii="Arial Narrow" w:hAnsi="Arial Narrow" w:cs="Arial Narrow"/>
                <w:b/>
                <w:sz w:val="22"/>
                <w:szCs w:val="22"/>
                <w:lang/>
              </w:rPr>
            </w:pPr>
          </w:p>
          <w:p w:rsidR="00D27074" w:rsidRPr="00D27074" w:rsidRDefault="00D27074" w:rsidP="00D27074">
            <w:pPr>
              <w:rPr>
                <w:rFonts w:ascii="Arial Narrow" w:hAnsi="Arial Narrow" w:cs="Arial Narrow"/>
                <w:b/>
                <w:sz w:val="22"/>
                <w:szCs w:val="22"/>
                <w:lang/>
              </w:rPr>
            </w:pPr>
            <w:r w:rsidRPr="00D27074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 xml:space="preserve">Доставља се један </w:t>
            </w:r>
            <w:r w:rsidRPr="00D27074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 xml:space="preserve">CD, DVD </w:t>
            </w:r>
            <w:r w:rsidRPr="00D27074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 xml:space="preserve">или </w:t>
            </w:r>
            <w:r w:rsidRPr="00D27074">
              <w:rPr>
                <w:rFonts w:ascii="Arial Narrow" w:hAnsi="Arial Narrow" w:cs="Arial Narrow"/>
                <w:b/>
                <w:sz w:val="22"/>
                <w:szCs w:val="22"/>
                <w:lang w:val="hu-HU"/>
              </w:rPr>
              <w:t>USB</w:t>
            </w:r>
            <w:r w:rsidRPr="00D27074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 xml:space="preserve"> са наведеним садржајем у  дигиталном облику.</w:t>
            </w:r>
          </w:p>
          <w:p w:rsidR="00D27074" w:rsidRPr="00D27074" w:rsidRDefault="00D27074" w:rsidP="00D27074">
            <w:pPr>
              <w:rPr>
                <w:rFonts w:ascii="Arial Narrow" w:hAnsi="Arial Narrow" w:cs="Arial Narrow"/>
                <w:b/>
                <w:sz w:val="22"/>
                <w:szCs w:val="22"/>
                <w:lang/>
              </w:rPr>
            </w:pPr>
          </w:p>
          <w:p w:rsidR="00D27074" w:rsidRPr="00D27074" w:rsidRDefault="00D27074" w:rsidP="00D27074">
            <w:pPr>
              <w:rPr>
                <w:rFonts w:ascii="Arial Narrow" w:hAnsi="Arial Narrow" w:cs="Arial Narrow"/>
                <w:b/>
                <w:sz w:val="22"/>
                <w:szCs w:val="22"/>
                <w:lang/>
              </w:rPr>
            </w:pPr>
            <w:r w:rsidRPr="00D27074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 xml:space="preserve">Обавезни формат је </w:t>
            </w:r>
            <w:r w:rsidRPr="00D27074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>pdf.</w:t>
            </w:r>
            <w:r w:rsidRPr="00D27074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 xml:space="preserve"> у резолуцији 350 </w:t>
            </w:r>
            <w:r w:rsidRPr="00D27074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 xml:space="preserve">dpi </w:t>
            </w:r>
            <w:r w:rsidRPr="00D27074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>док остале формате могу заменити слични.</w:t>
            </w:r>
          </w:p>
          <w:p w:rsidR="00D27074" w:rsidRPr="00D27074" w:rsidRDefault="00D27074" w:rsidP="00D27074">
            <w:pPr>
              <w:rPr>
                <w:rFonts w:ascii="Arial Narrow" w:hAnsi="Arial Narrow" w:cs="Arial Narrow"/>
                <w:b/>
                <w:sz w:val="22"/>
                <w:szCs w:val="22"/>
                <w:lang/>
              </w:rPr>
            </w:pPr>
          </w:p>
          <w:p w:rsidR="00D27074" w:rsidRPr="00D27074" w:rsidRDefault="00D27074" w:rsidP="00D2707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27074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Свеска/елаборат А3 формата као и сваки графички, текстуални и нумерички прилог у </w:t>
            </w:r>
            <w:r w:rsidRPr="00D27074">
              <w:rPr>
                <w:rFonts w:ascii="Arial Narrow" w:hAnsi="Arial Narrow"/>
                <w:b/>
                <w:sz w:val="22"/>
                <w:szCs w:val="22"/>
                <w:lang/>
              </w:rPr>
              <w:t xml:space="preserve">pdf. </w:t>
            </w:r>
            <w:r w:rsidRPr="00D27074">
              <w:rPr>
                <w:rFonts w:ascii="Arial Narrow" w:hAnsi="Arial Narrow"/>
                <w:b/>
                <w:sz w:val="22"/>
                <w:szCs w:val="22"/>
                <w:lang/>
              </w:rPr>
              <w:t xml:space="preserve">формату </w:t>
            </w:r>
            <w:r w:rsidRPr="00D27074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мора бити означен шифром у горњем десном углу и редним бројем прилога у доњем десном углу</w:t>
            </w:r>
            <w:r w:rsidRPr="00D27074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:rsidR="00D27074" w:rsidRPr="00D27074" w:rsidRDefault="00D27074" w:rsidP="00D27074">
            <w:pPr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</w:p>
          <w:p w:rsidR="00D27074" w:rsidRPr="00D27074" w:rsidRDefault="00D27074" w:rsidP="00D2707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27074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Шифра се мора налазити на свим прилозима рада</w:t>
            </w:r>
            <w:r w:rsidRPr="00D27074">
              <w:rPr>
                <w:rFonts w:ascii="Arial Narrow" w:hAnsi="Arial Narrow"/>
                <w:b/>
                <w:sz w:val="22"/>
                <w:szCs w:val="22"/>
              </w:rPr>
              <w:t xml:space="preserve">, на запечаћеним ковертама, </w:t>
            </w:r>
            <w:r w:rsidRPr="00D27074">
              <w:rPr>
                <w:rFonts w:ascii="Arial Narrow" w:hAnsi="Arial Narrow"/>
                <w:b/>
                <w:sz w:val="22"/>
                <w:szCs w:val="22"/>
                <w:lang/>
              </w:rPr>
              <w:t xml:space="preserve">запечаћеном </w:t>
            </w:r>
            <w:r w:rsidRPr="00D27074">
              <w:rPr>
                <w:rFonts w:ascii="Arial Narrow" w:hAnsi="Arial Narrow"/>
                <w:b/>
                <w:sz w:val="22"/>
                <w:szCs w:val="22"/>
              </w:rPr>
              <w:t>омоту</w:t>
            </w:r>
            <w:r w:rsidRPr="00D27074">
              <w:rPr>
                <w:rFonts w:ascii="Arial Narrow" w:hAnsi="Arial Narrow"/>
                <w:b/>
                <w:sz w:val="22"/>
                <w:szCs w:val="22"/>
                <w:lang/>
              </w:rPr>
              <w:t xml:space="preserve"> и свим изјавама</w:t>
            </w:r>
            <w:r w:rsidRPr="00D27074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:rsidR="00D27074" w:rsidRPr="00D27074" w:rsidRDefault="00D27074" w:rsidP="00D27074">
            <w:pPr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</w:p>
          <w:p w:rsidR="00D27074" w:rsidRPr="00D27074" w:rsidRDefault="00D27074" w:rsidP="00D27074">
            <w:pPr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 w:rsidRPr="00D27074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Шифру мора да чини шест карактера (цифара и слова) и одређује је  Учесник.</w:t>
            </w:r>
          </w:p>
          <w:p w:rsidR="00D27074" w:rsidRPr="00D27074" w:rsidRDefault="00D27074" w:rsidP="00D27074">
            <w:pPr>
              <w:rPr>
                <w:rFonts w:ascii="Arial Narrow" w:hAnsi="Arial Narrow" w:cs="TahomaRegular"/>
                <w:b/>
                <w:sz w:val="22"/>
                <w:szCs w:val="22"/>
                <w:lang/>
              </w:rPr>
            </w:pPr>
          </w:p>
          <w:p w:rsidR="00D27074" w:rsidRPr="00D27074" w:rsidRDefault="00D27074" w:rsidP="00D27074">
            <w:pPr>
              <w:rPr>
                <w:rFonts w:ascii="Arial Narrow" w:hAnsi="Arial Narrow" w:cs="TahomaRegular"/>
                <w:b/>
                <w:sz w:val="22"/>
                <w:szCs w:val="22"/>
              </w:rPr>
            </w:pPr>
            <w:r w:rsidRPr="00D27074">
              <w:rPr>
                <w:rFonts w:ascii="Arial Narrow" w:hAnsi="Arial Narrow" w:cs="TahomaRegular"/>
                <w:b/>
                <w:sz w:val="22"/>
                <w:szCs w:val="22"/>
                <w:lang/>
              </w:rPr>
              <w:t>З</w:t>
            </w:r>
            <w:r w:rsidRPr="00D27074">
              <w:rPr>
                <w:rFonts w:ascii="Arial Narrow" w:hAnsi="Arial Narrow" w:cs="TahomaRegular"/>
                <w:b/>
                <w:sz w:val="22"/>
                <w:szCs w:val="22"/>
              </w:rPr>
              <w:t>апечаћена коверта са ознаком "АУТОР" садржи шифром означену изјаву Учесника о прихватању услова</w:t>
            </w:r>
            <w:r w:rsidRPr="00D27074">
              <w:rPr>
                <w:rFonts w:ascii="Arial Narrow" w:hAnsi="Arial Narrow" w:cs="TahomaRegular"/>
                <w:b/>
                <w:sz w:val="22"/>
                <w:szCs w:val="22"/>
                <w:lang/>
              </w:rPr>
              <w:t xml:space="preserve"> </w:t>
            </w:r>
            <w:r w:rsidRPr="00D27074">
              <w:rPr>
                <w:rFonts w:ascii="Arial Narrow" w:hAnsi="Arial Narrow" w:cs="TahomaRegular"/>
                <w:b/>
                <w:sz w:val="22"/>
                <w:szCs w:val="22"/>
              </w:rPr>
              <w:t>конкурса и начина расподеле награда;</w:t>
            </w:r>
          </w:p>
          <w:p w:rsidR="00D27074" w:rsidRPr="00D27074" w:rsidRDefault="00D27074" w:rsidP="00D27074">
            <w:pPr>
              <w:rPr>
                <w:rFonts w:ascii="Arial Narrow" w:hAnsi="Arial Narrow" w:cs="TahomaRegular"/>
                <w:b/>
                <w:sz w:val="22"/>
                <w:szCs w:val="22"/>
              </w:rPr>
            </w:pPr>
          </w:p>
          <w:p w:rsidR="00D27074" w:rsidRPr="00D27074" w:rsidRDefault="00D27074" w:rsidP="00D27074">
            <w:pPr>
              <w:rPr>
                <w:rFonts w:ascii="Arial Narrow" w:hAnsi="Arial Narrow" w:cs="TahomaRegular"/>
                <w:b/>
                <w:sz w:val="22"/>
                <w:szCs w:val="22"/>
              </w:rPr>
            </w:pPr>
            <w:r w:rsidRPr="00D27074">
              <w:rPr>
                <w:rFonts w:ascii="Arial Narrow" w:hAnsi="Arial Narrow" w:cs="TahomaRegular"/>
                <w:b/>
                <w:sz w:val="22"/>
                <w:szCs w:val="22"/>
                <w:lang/>
              </w:rPr>
              <w:t>З</w:t>
            </w:r>
            <w:r w:rsidRPr="00D27074">
              <w:rPr>
                <w:rFonts w:ascii="Arial Narrow" w:hAnsi="Arial Narrow" w:cs="TahomaRegular"/>
                <w:b/>
                <w:sz w:val="22"/>
                <w:szCs w:val="22"/>
              </w:rPr>
              <w:t>апечаћена коверта са ознаком "КОНТАКТ" садржи податке о адреси на коју се, након конкурса, доставља</w:t>
            </w:r>
            <w:r w:rsidRPr="00D27074">
              <w:rPr>
                <w:rFonts w:ascii="Arial Narrow" w:hAnsi="Arial Narrow" w:cs="TahomaRegular"/>
                <w:b/>
                <w:sz w:val="22"/>
                <w:szCs w:val="22"/>
                <w:lang/>
              </w:rPr>
              <w:t xml:space="preserve"> </w:t>
            </w:r>
            <w:r w:rsidRPr="00D27074">
              <w:rPr>
                <w:rFonts w:ascii="Arial Narrow" w:hAnsi="Arial Narrow" w:cs="TahomaRegular"/>
                <w:b/>
                <w:sz w:val="22"/>
                <w:szCs w:val="22"/>
              </w:rPr>
              <w:t>конкурсни рад.</w:t>
            </w:r>
          </w:p>
          <w:p w:rsidR="00D27074" w:rsidRPr="00D27074" w:rsidRDefault="00D27074" w:rsidP="00D27074">
            <w:pPr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</w:p>
          <w:p w:rsidR="00D27074" w:rsidRPr="00D27074" w:rsidRDefault="00D27074" w:rsidP="00D27074">
            <w:pPr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 w:rsidRPr="00D27074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У запечаћеном омоту се заједно предају:</w:t>
            </w:r>
          </w:p>
          <w:p w:rsidR="00D27074" w:rsidRPr="00D27074" w:rsidRDefault="00D27074" w:rsidP="00D2707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 w:rsidRPr="00D27074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Шест штампаних свески/елабората А3 формата конкурсног рада; </w:t>
            </w:r>
          </w:p>
          <w:p w:rsidR="00D27074" w:rsidRPr="00D27074" w:rsidRDefault="00D27074" w:rsidP="00D2707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 w:rsidRPr="00D27074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Један </w:t>
            </w:r>
            <w:r w:rsidRPr="00D27074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 xml:space="preserve">CD, DVD </w:t>
            </w:r>
            <w:r w:rsidRPr="00D27074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 xml:space="preserve">или </w:t>
            </w:r>
            <w:r w:rsidRPr="00D27074">
              <w:rPr>
                <w:rFonts w:ascii="Arial Narrow" w:hAnsi="Arial Narrow" w:cs="Arial Narrow"/>
                <w:b/>
                <w:sz w:val="22"/>
                <w:szCs w:val="22"/>
                <w:lang w:val="hu-HU"/>
              </w:rPr>
              <w:t>USB</w:t>
            </w:r>
            <w:r w:rsidRPr="00D27074">
              <w:rPr>
                <w:rFonts w:ascii="Arial Narrow" w:hAnsi="Arial Narrow" w:cs="Arial Narrow"/>
                <w:b/>
                <w:sz w:val="22"/>
                <w:szCs w:val="22"/>
                <w:lang/>
              </w:rPr>
              <w:t xml:space="preserve"> са д</w:t>
            </w:r>
            <w:r w:rsidRPr="00D27074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игиталним садржајем конкурсног рада;</w:t>
            </w:r>
          </w:p>
          <w:p w:rsidR="00D27074" w:rsidRPr="00D27074" w:rsidRDefault="00D27074" w:rsidP="00D2707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 w:rsidRPr="00D27074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Запечаћена коверта са ознаком „АУТОР“ </w:t>
            </w:r>
          </w:p>
          <w:p w:rsidR="00D27074" w:rsidRPr="00D27074" w:rsidRDefault="00D27074" w:rsidP="00D2707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b/>
                <w:sz w:val="22"/>
                <w:szCs w:val="22"/>
                <w:lang w:val="sr-Cyrl-CS"/>
              </w:rPr>
            </w:pPr>
            <w:r w:rsidRPr="00D27074">
              <w:rPr>
                <w:rFonts w:ascii="Arial Narrow" w:hAnsi="Arial Narrow"/>
                <w:b/>
                <w:sz w:val="22"/>
                <w:szCs w:val="22"/>
                <w:lang/>
              </w:rPr>
              <w:t>Запечаћена коверта са ознаком „КОНТАКТ“</w:t>
            </w:r>
          </w:p>
          <w:p w:rsidR="00DB55E4" w:rsidRPr="00D27074" w:rsidRDefault="00DB55E4" w:rsidP="00D27074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</w:p>
        </w:tc>
      </w:tr>
      <w:tr w:rsidR="001A02F9" w:rsidRPr="0032129C" w:rsidTr="00DF4987">
        <w:tc>
          <w:tcPr>
            <w:tcW w:w="3325" w:type="dxa"/>
          </w:tcPr>
          <w:p w:rsidR="001A02F9" w:rsidRPr="0032129C" w:rsidRDefault="001A02F9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</w:p>
        </w:tc>
        <w:tc>
          <w:tcPr>
            <w:tcW w:w="6025" w:type="dxa"/>
          </w:tcPr>
          <w:p w:rsidR="001A02F9" w:rsidRPr="0032129C" w:rsidRDefault="001A02F9" w:rsidP="00DB55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</w:tc>
      </w:tr>
      <w:tr w:rsidR="001A02F9" w:rsidRPr="0032129C" w:rsidTr="00DF4987">
        <w:tc>
          <w:tcPr>
            <w:tcW w:w="3325" w:type="dxa"/>
          </w:tcPr>
          <w:p w:rsidR="001A02F9" w:rsidRPr="0032129C" w:rsidRDefault="001A02F9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  <w:r w:rsidRPr="0032129C">
              <w:rPr>
                <w:rFonts w:ascii="Arial Narrow" w:hAnsi="Arial Narrow"/>
                <w:sz w:val="20"/>
                <w:szCs w:val="20"/>
                <w:lang/>
              </w:rPr>
              <w:t>ПРЕПОРУКЕ НАРУЧИОЦА МЕРОДАВНЕ ЗА КОНКУРСНИ ЗАДАТАК:</w:t>
            </w:r>
          </w:p>
        </w:tc>
        <w:tc>
          <w:tcPr>
            <w:tcW w:w="6025" w:type="dxa"/>
          </w:tcPr>
          <w:p w:rsidR="001A02F9" w:rsidRPr="0032129C" w:rsidRDefault="001A02F9" w:rsidP="008A7F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- </w:t>
            </w:r>
            <w:r w:rsidR="008A7F7C"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препорука</w:t>
            </w: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 Наручица је да се идејним решењем предвиди </w:t>
            </w:r>
            <w:r w:rsidR="008A7F7C"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минимална али ефектна  интервенција у простору и концепцији трга </w:t>
            </w: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уз уважавање пот</w:t>
            </w:r>
            <w:r w:rsidR="008A7F7C"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реба грађана и досадашњег коришћења истог (манифестације, фестивали, концерти...).</w:t>
            </w:r>
          </w:p>
        </w:tc>
      </w:tr>
      <w:tr w:rsidR="008A7F7C" w:rsidRPr="0032129C" w:rsidTr="00DF4987">
        <w:tc>
          <w:tcPr>
            <w:tcW w:w="3325" w:type="dxa"/>
          </w:tcPr>
          <w:p w:rsidR="008A7F7C" w:rsidRPr="0032129C" w:rsidRDefault="008A7F7C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</w:p>
        </w:tc>
        <w:tc>
          <w:tcPr>
            <w:tcW w:w="6025" w:type="dxa"/>
          </w:tcPr>
          <w:p w:rsidR="008A7F7C" w:rsidRPr="0032129C" w:rsidRDefault="008A7F7C" w:rsidP="008A7F7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</w:tc>
      </w:tr>
      <w:tr w:rsidR="008A7F7C" w:rsidRPr="0032129C" w:rsidTr="00DF4987">
        <w:tc>
          <w:tcPr>
            <w:tcW w:w="3325" w:type="dxa"/>
          </w:tcPr>
          <w:p w:rsidR="008A7F7C" w:rsidRPr="0032129C" w:rsidRDefault="008A7F7C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  <w:r w:rsidRPr="0032129C">
              <w:rPr>
                <w:rFonts w:ascii="Arial Narrow" w:hAnsi="Arial Narrow"/>
                <w:sz w:val="20"/>
                <w:szCs w:val="20"/>
                <w:lang/>
              </w:rPr>
              <w:t>КРИТЕРИЈУМИ ЖИРИЈА ЗА ОЦЕЊИВАЊЕ КОНКУРСНОГ РАДА:</w:t>
            </w:r>
          </w:p>
        </w:tc>
        <w:tc>
          <w:tcPr>
            <w:tcW w:w="6025" w:type="dxa"/>
          </w:tcPr>
          <w:p w:rsidR="004303FC" w:rsidRPr="004303FC" w:rsidRDefault="004303FC" w:rsidP="004303F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 w:rsidRPr="004303F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ЕСТЕТСКИ КРИТЕРИЈУМ</w:t>
            </w:r>
          </w:p>
          <w:p w:rsidR="004303FC" w:rsidRPr="004303FC" w:rsidRDefault="004303FC" w:rsidP="004303FC">
            <w:pPr>
              <w:pStyle w:val="ListParagraph"/>
              <w:autoSpaceDE w:val="0"/>
              <w:autoSpaceDN w:val="0"/>
              <w:adjustRightInd w:val="0"/>
              <w:ind w:left="252"/>
              <w:jc w:val="both"/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4303FC">
              <w:rPr>
                <w:rFonts w:ascii="Arial Narrow" w:hAnsi="Arial Narrow"/>
                <w:sz w:val="20"/>
                <w:szCs w:val="20"/>
                <w:lang w:val="sr-Cyrl-CS"/>
              </w:rPr>
              <w:t>оригиналност, иновативност и уметничка вредност, изворност и креативна посебност, целовитост и доследност решења, уклопљеност у културно- историјску амбијенталну целину и јавни простор у окружењу, степен очуваности аутентичности простора и материјализације, ниво истраживачког приступа у решењу, заступљеност принципа заштите културног наслеђа и споја историјског, грађевинског и хортикултуралног наслеђа Сомбора;</w:t>
            </w:r>
          </w:p>
          <w:p w:rsidR="004303FC" w:rsidRPr="004303FC" w:rsidRDefault="004303FC" w:rsidP="004303F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  <w:r w:rsidRPr="004303F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ПРОСТОРНИ КРИТЕРИЈУМ</w:t>
            </w:r>
          </w:p>
          <w:p w:rsidR="004303FC" w:rsidRPr="004303FC" w:rsidRDefault="004303FC" w:rsidP="004303FC">
            <w:pPr>
              <w:pStyle w:val="ListParagraph"/>
              <w:autoSpaceDE w:val="0"/>
              <w:autoSpaceDN w:val="0"/>
              <w:adjustRightInd w:val="0"/>
              <w:ind w:left="252"/>
              <w:jc w:val="both"/>
              <w:rPr>
                <w:rFonts w:ascii="Arial Narrow" w:hAnsi="Arial Narrow" w:cs="Arial Narrow"/>
                <w:sz w:val="20"/>
                <w:szCs w:val="20"/>
                <w:lang w:eastAsia="en-US"/>
              </w:rPr>
            </w:pPr>
            <w:r w:rsidRPr="004303FC">
              <w:rPr>
                <w:rFonts w:ascii="Arial Narrow" w:hAnsi="Arial Narrow"/>
                <w:sz w:val="20"/>
                <w:szCs w:val="20"/>
                <w:lang w:val="sr-Cyrl-CS"/>
              </w:rPr>
              <w:t>процена квалитета решења са аспекта</w:t>
            </w:r>
            <w:r w:rsidRPr="004303FC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4303FC">
              <w:rPr>
                <w:rFonts w:ascii="Arial Narrow" w:hAnsi="Arial Narrow"/>
                <w:sz w:val="20"/>
                <w:szCs w:val="20"/>
                <w:lang/>
              </w:rPr>
              <w:t>архитектонске и</w:t>
            </w:r>
            <w:r w:rsidRPr="004303FC">
              <w:rPr>
                <w:rFonts w:ascii="Arial Narrow" w:hAnsi="Arial Narrow"/>
                <w:sz w:val="20"/>
                <w:szCs w:val="20"/>
                <w:lang w:val="sr-Cyrl-CS"/>
              </w:rPr>
              <w:t xml:space="preserve"> урбанистичке организације простора и функционалне повезаности различитих намена, односа делова и целине простора и објекта, просторни комфор, квалитет простора, инжењерска рационалност и техничка изводљивост;</w:t>
            </w:r>
          </w:p>
          <w:p w:rsidR="00F46BD0" w:rsidRPr="004303FC" w:rsidRDefault="00F46BD0" w:rsidP="00F46B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 w:rsidRPr="004303F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ПРОГРАМСКИ КРИТЕРИЈУМ</w:t>
            </w:r>
          </w:p>
          <w:p w:rsidR="00F46BD0" w:rsidRPr="004303FC" w:rsidRDefault="00F46BD0" w:rsidP="00F46BD0">
            <w:pPr>
              <w:pStyle w:val="ListParagraph"/>
              <w:autoSpaceDE w:val="0"/>
              <w:autoSpaceDN w:val="0"/>
              <w:adjustRightInd w:val="0"/>
              <w:ind w:left="252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4303FC">
              <w:rPr>
                <w:rFonts w:ascii="Arial Narrow" w:hAnsi="Arial Narrow"/>
                <w:sz w:val="20"/>
                <w:szCs w:val="20"/>
                <w:lang w:val="sr-Cyrl-CS"/>
              </w:rPr>
              <w:t xml:space="preserve">процена функционалности и функционалне оправданости решења са </w:t>
            </w:r>
            <w:r w:rsidRPr="004303FC">
              <w:rPr>
                <w:rFonts w:ascii="Arial Narrow" w:hAnsi="Arial Narrow"/>
                <w:sz w:val="20"/>
                <w:szCs w:val="20"/>
                <w:lang w:val="sr-Cyrl-CS"/>
              </w:rPr>
              <w:lastRenderedPageBreak/>
              <w:t>аспекта изградње, експлоатације и рационалног коришћења простора, процена поштовања и задовољења конкурсног задатка;</w:t>
            </w:r>
          </w:p>
          <w:p w:rsidR="00F46BD0" w:rsidRPr="004303FC" w:rsidRDefault="00F46BD0" w:rsidP="00F46B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 w:rsidRPr="004303F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ЕКОЛОШКИ КРИТЕРИЈУМ</w:t>
            </w:r>
          </w:p>
          <w:p w:rsidR="00F46BD0" w:rsidRPr="004303FC" w:rsidRDefault="00F46BD0" w:rsidP="00F46BD0">
            <w:pPr>
              <w:pStyle w:val="ListParagraph"/>
              <w:autoSpaceDE w:val="0"/>
              <w:autoSpaceDN w:val="0"/>
              <w:adjustRightInd w:val="0"/>
              <w:ind w:left="252"/>
              <w:jc w:val="both"/>
              <w:rPr>
                <w:rFonts w:ascii="Arial Narrow" w:hAnsi="Arial Narrow" w:cs="Arial Narrow"/>
                <w:sz w:val="20"/>
                <w:szCs w:val="20"/>
                <w:lang w:eastAsia="en-US"/>
              </w:rPr>
            </w:pPr>
            <w:r w:rsidRPr="004303FC">
              <w:rPr>
                <w:rFonts w:ascii="Arial Narrow" w:hAnsi="Arial Narrow"/>
                <w:sz w:val="20"/>
                <w:szCs w:val="20"/>
                <w:lang w:val="sr-Cyrl-CS"/>
              </w:rPr>
              <w:t>однос према заштити, очувању и унапређењу квалитета животне средине, одрживост решења и коришћење обновљивих извора енергије;</w:t>
            </w:r>
          </w:p>
          <w:p w:rsidR="00F46BD0" w:rsidRPr="004303FC" w:rsidRDefault="00F46BD0" w:rsidP="00F46BD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 w:rsidRPr="004303F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ЕКОНОМСКИ КРИТЕРИЈУМ</w:t>
            </w:r>
          </w:p>
          <w:p w:rsidR="00F46BD0" w:rsidRPr="004303FC" w:rsidRDefault="00F46BD0" w:rsidP="00F46BD0">
            <w:pPr>
              <w:pStyle w:val="ListParagraph"/>
              <w:autoSpaceDE w:val="0"/>
              <w:autoSpaceDN w:val="0"/>
              <w:adjustRightInd w:val="0"/>
              <w:ind w:left="252"/>
              <w:jc w:val="both"/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4303FC">
              <w:rPr>
                <w:rFonts w:ascii="Arial Narrow" w:hAnsi="Arial Narrow"/>
                <w:sz w:val="20"/>
                <w:szCs w:val="20"/>
                <w:lang w:val="sr-Cyrl-CS"/>
              </w:rPr>
              <w:t>процена економичности и ефикаснсти, економски аспекти пројектованог решења, економска адекватност решења конкурсном задатку, рационалност и практичност, поузданост у коришћењу и експлоатацији (огледа се кроз достављен оквирни предмер и предрачун радова у нумеричком делу рада);</w:t>
            </w:r>
          </w:p>
          <w:p w:rsidR="00F46BD0" w:rsidRPr="004303FC" w:rsidRDefault="00F46BD0" w:rsidP="00F46BD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</w:p>
          <w:p w:rsidR="00F46BD0" w:rsidRPr="004303FC" w:rsidRDefault="00F46BD0" w:rsidP="00F46BD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4303FC">
              <w:rPr>
                <w:rFonts w:ascii="Arial Narrow" w:hAnsi="Arial Narrow"/>
                <w:sz w:val="20"/>
                <w:szCs w:val="20"/>
                <w:lang w:val="sr-Cyrl-CS"/>
              </w:rPr>
              <w:t>Максималан број бодова по задатом критеријуму је 20 бодова.</w:t>
            </w:r>
          </w:p>
          <w:p w:rsidR="00F46BD0" w:rsidRPr="004303FC" w:rsidRDefault="00F46BD0" w:rsidP="00F46BD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 w:rsidRPr="004303FC">
              <w:rPr>
                <w:rFonts w:ascii="Arial Narrow" w:hAnsi="Arial Narrow"/>
                <w:sz w:val="20"/>
                <w:szCs w:val="20"/>
                <w:lang w:val="sr-Cyrl-CS"/>
              </w:rPr>
              <w:t>Учеснику може бити додељено максимално 100 бодова.</w:t>
            </w:r>
          </w:p>
        </w:tc>
      </w:tr>
      <w:tr w:rsidR="00F46BD0" w:rsidRPr="0032129C" w:rsidTr="00DF4987">
        <w:tc>
          <w:tcPr>
            <w:tcW w:w="3325" w:type="dxa"/>
          </w:tcPr>
          <w:p w:rsidR="00F46BD0" w:rsidRPr="0032129C" w:rsidRDefault="00F46BD0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</w:p>
        </w:tc>
        <w:tc>
          <w:tcPr>
            <w:tcW w:w="6025" w:type="dxa"/>
          </w:tcPr>
          <w:p w:rsidR="00F46BD0" w:rsidRPr="0032129C" w:rsidRDefault="00F46BD0" w:rsidP="00F46BD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</w:tc>
      </w:tr>
      <w:tr w:rsidR="00F46BD0" w:rsidRPr="0032129C" w:rsidTr="00DF4987">
        <w:tc>
          <w:tcPr>
            <w:tcW w:w="3325" w:type="dxa"/>
          </w:tcPr>
          <w:p w:rsidR="00F46BD0" w:rsidRPr="0032129C" w:rsidRDefault="00F46BD0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  <w:r w:rsidRPr="0032129C">
              <w:rPr>
                <w:rFonts w:ascii="Arial Narrow" w:hAnsi="Arial Narrow"/>
                <w:sz w:val="20"/>
                <w:szCs w:val="20"/>
                <w:lang/>
              </w:rPr>
              <w:t>ВРСТА И ВИСИНА НАГРАДА И ОТКУПА:</w:t>
            </w:r>
          </w:p>
        </w:tc>
        <w:tc>
          <w:tcPr>
            <w:tcW w:w="6025" w:type="dxa"/>
          </w:tcPr>
          <w:p w:rsidR="00F46BD0" w:rsidRPr="0032129C" w:rsidRDefault="00130B55" w:rsidP="00F46BD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ПРВА НАГРАДА: </w:t>
            </w:r>
            <w:r w:rsidR="000B0F9E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170</w:t>
            </w:r>
            <w:r w:rsidR="00F46BD0"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.000,00 РСД </w:t>
            </w: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у нето износу</w:t>
            </w:r>
          </w:p>
          <w:p w:rsidR="00130B55" w:rsidRPr="0032129C" w:rsidRDefault="00130B55" w:rsidP="00F46BD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ОТКУП 1:                 </w:t>
            </w:r>
            <w:r w:rsidR="000B0F9E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75</w:t>
            </w: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.000,00 РСД у нето износу</w:t>
            </w:r>
          </w:p>
          <w:p w:rsidR="00130B55" w:rsidRPr="0032129C" w:rsidRDefault="00130B55" w:rsidP="000B0F9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ОТКУП 2:                 </w:t>
            </w:r>
            <w:r w:rsidR="000B0F9E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75</w:t>
            </w: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.000,00 РСД у нето износу</w:t>
            </w:r>
          </w:p>
        </w:tc>
      </w:tr>
      <w:tr w:rsidR="00130B55" w:rsidRPr="0032129C" w:rsidTr="00DF4987">
        <w:tc>
          <w:tcPr>
            <w:tcW w:w="3325" w:type="dxa"/>
          </w:tcPr>
          <w:p w:rsidR="00130B55" w:rsidRPr="0032129C" w:rsidRDefault="00130B55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</w:p>
        </w:tc>
        <w:tc>
          <w:tcPr>
            <w:tcW w:w="6025" w:type="dxa"/>
          </w:tcPr>
          <w:p w:rsidR="00130B55" w:rsidRPr="0032129C" w:rsidRDefault="00130B55" w:rsidP="00F46BD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</w:tc>
      </w:tr>
      <w:tr w:rsidR="00130B55" w:rsidRPr="0032129C" w:rsidTr="00DF4987">
        <w:tc>
          <w:tcPr>
            <w:tcW w:w="3325" w:type="dxa"/>
          </w:tcPr>
          <w:p w:rsidR="00130B55" w:rsidRPr="0032129C" w:rsidRDefault="008D17A0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  <w:r w:rsidRPr="0032129C">
              <w:rPr>
                <w:rFonts w:ascii="Arial Narrow" w:hAnsi="Arial Narrow"/>
                <w:sz w:val="20"/>
                <w:szCs w:val="20"/>
                <w:lang/>
              </w:rPr>
              <w:t>ПОСТКОНКУРСНЕ АКТИВНОСТИ:</w:t>
            </w:r>
          </w:p>
        </w:tc>
        <w:tc>
          <w:tcPr>
            <w:tcW w:w="6025" w:type="dxa"/>
          </w:tcPr>
          <w:p w:rsidR="0032129C" w:rsidRPr="0032129C" w:rsidRDefault="0032129C" w:rsidP="00F46BD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</w:tc>
      </w:tr>
      <w:tr w:rsidR="0032129C" w:rsidRPr="0032129C" w:rsidTr="00DF4987">
        <w:tc>
          <w:tcPr>
            <w:tcW w:w="3325" w:type="dxa"/>
          </w:tcPr>
          <w:p w:rsidR="0032129C" w:rsidRPr="0032129C" w:rsidRDefault="0032129C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ЈАВНО ИЗЛАГАЊЕ КОНКУРСНИХ РАДОВА:</w:t>
            </w:r>
          </w:p>
        </w:tc>
        <w:tc>
          <w:tcPr>
            <w:tcW w:w="6025" w:type="dxa"/>
          </w:tcPr>
          <w:p w:rsidR="0032129C" w:rsidRDefault="0032129C" w:rsidP="00F46BD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Наручилац јавно излаже све пристигле конкурсне радове, најкасније 30 дана од дана </w:t>
            </w:r>
            <w:r w:rsidR="001E7EAB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објављивања одлуке о додели награда и откупа.</w:t>
            </w:r>
          </w:p>
          <w:p w:rsidR="001E7EAB" w:rsidRDefault="001E7EAB" w:rsidP="00F46BD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  <w:p w:rsidR="001E7EAB" w:rsidRPr="0032129C" w:rsidRDefault="001E7EAB" w:rsidP="00F46BD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Радови се излажу у дигиталном облику на сајту Наручиоца.</w:t>
            </w:r>
          </w:p>
        </w:tc>
      </w:tr>
      <w:tr w:rsidR="0032129C" w:rsidRPr="0032129C" w:rsidTr="00DF4987">
        <w:tc>
          <w:tcPr>
            <w:tcW w:w="3325" w:type="dxa"/>
          </w:tcPr>
          <w:p w:rsidR="0032129C" w:rsidRDefault="0032129C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ПОВРАТАК РАДОВА:</w:t>
            </w:r>
          </w:p>
        </w:tc>
        <w:tc>
          <w:tcPr>
            <w:tcW w:w="6025" w:type="dxa"/>
          </w:tcPr>
          <w:p w:rsidR="0032129C" w:rsidRDefault="001E7EAB" w:rsidP="00F46BD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Награђене и откупљене радове задржава Наручилац.</w:t>
            </w:r>
          </w:p>
          <w:p w:rsidR="001E7EAB" w:rsidRDefault="001E7EAB" w:rsidP="00F46BD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  <w:p w:rsidR="001E7EAB" w:rsidRPr="0032129C" w:rsidRDefault="001E7EAB" w:rsidP="003F344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Ненаграђени и неоткупљени радови се преузимају у року од 15 дана од дана објављивања радова.</w:t>
            </w:r>
          </w:p>
        </w:tc>
      </w:tr>
      <w:tr w:rsidR="0032129C" w:rsidRPr="0032129C" w:rsidTr="00DF4987">
        <w:tc>
          <w:tcPr>
            <w:tcW w:w="3325" w:type="dxa"/>
          </w:tcPr>
          <w:p w:rsidR="0032129C" w:rsidRPr="0032129C" w:rsidRDefault="0032129C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ПРАВНЕ И ФИНАНСИЈСКЕ ПОСЛЕДИЦЕ ВЕЗАНЕ ЗА ВРСТУ И ВИСИНУ НАГРАД И ОТКУПА:</w:t>
            </w:r>
          </w:p>
        </w:tc>
        <w:tc>
          <w:tcPr>
            <w:tcW w:w="6025" w:type="dxa"/>
          </w:tcPr>
          <w:p w:rsidR="001E7EAB" w:rsidRPr="001E7EAB" w:rsidRDefault="001E7EAB" w:rsidP="001E7EAB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  <w:r w:rsidRPr="001E7EAB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>Сви учесници равноправно конкуришу за награде на Конкурсу.</w:t>
            </w:r>
          </w:p>
          <w:p w:rsidR="001E7EAB" w:rsidRPr="001E7EAB" w:rsidRDefault="001E7EAB" w:rsidP="001E7EAB">
            <w:pPr>
              <w:rPr>
                <w:rFonts w:ascii="Arial Narrow" w:hAnsi="Arial Narrow"/>
                <w:b/>
                <w:bCs/>
                <w:sz w:val="20"/>
                <w:szCs w:val="20"/>
                <w:lang w:val="sr-Cyrl-CS"/>
              </w:rPr>
            </w:pPr>
          </w:p>
          <w:p w:rsidR="001E7EAB" w:rsidRDefault="001E7EAB" w:rsidP="001E7EAB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  <w:r w:rsidRPr="001E7EAB">
              <w:rPr>
                <w:rFonts w:ascii="Arial Narrow" w:hAnsi="Arial Narrow"/>
                <w:b/>
                <w:sz w:val="20"/>
                <w:szCs w:val="20"/>
                <w:lang w:val="ru-RU"/>
              </w:rPr>
              <w:t>Жири ће расподелу награда извршити у свему према одредбама Правилника о конкурсима из области архитектуре и урбанизма, са могућношћу и другачије расподеле награда у оквиру предвиђеног наградног фонда</w:t>
            </w:r>
            <w:r w:rsidRPr="001E7EAB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>.</w:t>
            </w:r>
          </w:p>
          <w:p w:rsidR="00604815" w:rsidRPr="001E7EAB" w:rsidRDefault="00604815" w:rsidP="001E7EAB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</w:p>
          <w:p w:rsidR="001E7EAB" w:rsidRDefault="001E7EAB" w:rsidP="001E7E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 w:rsidRPr="001E7EAB">
              <w:rPr>
                <w:rFonts w:ascii="Arial Narrow" w:hAnsi="Arial Narrow"/>
                <w:b/>
                <w:sz w:val="20"/>
                <w:szCs w:val="20"/>
                <w:lang w:val="ru-RU"/>
              </w:rPr>
              <w:t xml:space="preserve">Жири ће доделити </w:t>
            </w:r>
            <w:r w:rsidRPr="001E7EAB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 xml:space="preserve">једну </w:t>
            </w:r>
            <w:r w:rsidRPr="001E7EAB">
              <w:rPr>
                <w:rFonts w:ascii="Arial Narrow" w:hAnsi="Arial Narrow"/>
                <w:b/>
                <w:sz w:val="20"/>
                <w:szCs w:val="20"/>
                <w:lang w:val="ru-RU"/>
              </w:rPr>
              <w:t xml:space="preserve">прву награду, при чему има право да </w:t>
            </w:r>
            <w:r w:rsidRPr="001E7EAB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 xml:space="preserve">преостали </w:t>
            </w:r>
            <w:r w:rsidRPr="001E7EAB">
              <w:rPr>
                <w:rFonts w:ascii="Arial Narrow" w:hAnsi="Arial Narrow"/>
                <w:b/>
                <w:sz w:val="20"/>
                <w:szCs w:val="20"/>
                <w:lang w:val="ru-RU"/>
              </w:rPr>
              <w:t>фонд награда расподели и другачије од наведеног.</w:t>
            </w:r>
          </w:p>
          <w:p w:rsidR="00604815" w:rsidRPr="001E7EAB" w:rsidRDefault="00604815" w:rsidP="001E7E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</w:p>
          <w:p w:rsidR="001E7EAB" w:rsidRDefault="001E7EAB" w:rsidP="001E7EA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  <w:r w:rsidRPr="001E7EAB">
              <w:rPr>
                <w:rFonts w:ascii="Arial Narrow" w:hAnsi="Arial Narrow"/>
                <w:b/>
                <w:sz w:val="20"/>
                <w:szCs w:val="20"/>
                <w:lang w:val="ru-RU"/>
              </w:rPr>
              <w:t>Жири ће све одлуке доносити већином гласова.</w:t>
            </w:r>
          </w:p>
          <w:p w:rsidR="00604815" w:rsidRPr="001E7EAB" w:rsidRDefault="00604815" w:rsidP="001E7EA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  <w:lang w:val="ru-RU"/>
              </w:rPr>
            </w:pPr>
          </w:p>
          <w:p w:rsidR="00604815" w:rsidRPr="00604815" w:rsidRDefault="001E7EAB" w:rsidP="001E7EA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r-Cyrl-CS"/>
              </w:rPr>
            </w:pPr>
            <w:r w:rsidRPr="00604815">
              <w:rPr>
                <w:rFonts w:ascii="Arial Narrow" w:hAnsi="Arial Narrow"/>
                <w:b/>
                <w:sz w:val="20"/>
                <w:szCs w:val="20"/>
                <w:lang w:val="ru-RU"/>
              </w:rPr>
              <w:t xml:space="preserve">Све награде, учесницима исплаћује </w:t>
            </w:r>
            <w:r w:rsidR="00604815" w:rsidRPr="00604815">
              <w:rPr>
                <w:rFonts w:ascii="Arial Narrow" w:hAnsi="Arial Narrow"/>
                <w:b/>
                <w:sz w:val="20"/>
                <w:szCs w:val="20"/>
                <w:lang w:val="ru-RU"/>
              </w:rPr>
              <w:t>Наручилац</w:t>
            </w:r>
            <w:r w:rsidRPr="00604815">
              <w:rPr>
                <w:rFonts w:ascii="Arial Narrow" w:hAnsi="Arial Narrow"/>
                <w:b/>
                <w:sz w:val="20"/>
                <w:szCs w:val="20"/>
                <w:lang w:val="ru-RU"/>
              </w:rPr>
              <w:t xml:space="preserve"> (Град Сомбор).</w:t>
            </w:r>
            <w:r w:rsidRPr="00604815">
              <w:rPr>
                <w:rFonts w:ascii="Arial Narrow" w:hAnsi="Arial Narrow" w:cs="Arial"/>
                <w:b/>
                <w:sz w:val="20"/>
                <w:szCs w:val="20"/>
                <w:lang w:val="sr-Cyrl-CS"/>
              </w:rPr>
              <w:t xml:space="preserve"> </w:t>
            </w:r>
          </w:p>
          <w:p w:rsidR="00604815" w:rsidRPr="00604815" w:rsidRDefault="00604815" w:rsidP="001E7EA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r-Cyrl-CS"/>
              </w:rPr>
            </w:pPr>
          </w:p>
          <w:p w:rsidR="0032129C" w:rsidRPr="00604815" w:rsidRDefault="001E7EAB" w:rsidP="00604815">
            <w:pPr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  <w:lang w:val="sr-Cyrl-CS"/>
              </w:rPr>
            </w:pPr>
            <w:r w:rsidRPr="00604815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 xml:space="preserve">Исплата </w:t>
            </w:r>
            <w:r w:rsidRPr="00604815">
              <w:rPr>
                <w:rFonts w:ascii="Arial Narrow" w:hAnsi="Arial Narrow"/>
                <w:b/>
                <w:sz w:val="20"/>
                <w:szCs w:val="20"/>
                <w:lang w:val="ru-RU"/>
              </w:rPr>
              <w:t>награда у нето износу са</w:t>
            </w:r>
            <w:r w:rsidRPr="00604815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 xml:space="preserve"> увећаним припадајућим порезима и доприносима/са урачунатим ПДВ</w:t>
            </w:r>
            <w:r w:rsidR="005E05F2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>-ом</w:t>
            </w:r>
            <w:r w:rsidRPr="00604815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 xml:space="preserve">, ће се извршити </w:t>
            </w:r>
            <w:r w:rsidRPr="00604815">
              <w:rPr>
                <w:rFonts w:ascii="Arial Narrow" w:hAnsi="Arial Narrow"/>
                <w:b/>
                <w:sz w:val="20"/>
                <w:szCs w:val="20"/>
              </w:rPr>
              <w:t xml:space="preserve">преносом средстава на текући рачун </w:t>
            </w:r>
            <w:r w:rsidRPr="00604815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>аутора/правног лица,</w:t>
            </w:r>
            <w:r w:rsidRPr="00604815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у року од 45 дана од дана објављивања </w:t>
            </w:r>
            <w:r w:rsidR="00604815" w:rsidRPr="00604815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одлуке о додели награда и откупа</w:t>
            </w:r>
            <w:r w:rsidR="005E05F2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и закључења уговора</w:t>
            </w:r>
            <w:r w:rsidRPr="00604815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>.</w:t>
            </w:r>
          </w:p>
        </w:tc>
      </w:tr>
      <w:tr w:rsidR="0032129C" w:rsidRPr="0032129C" w:rsidTr="0032129C">
        <w:trPr>
          <w:trHeight w:val="2150"/>
        </w:trPr>
        <w:tc>
          <w:tcPr>
            <w:tcW w:w="3325" w:type="dxa"/>
          </w:tcPr>
          <w:p w:rsidR="0032129C" w:rsidRDefault="0032129C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lastRenderedPageBreak/>
              <w:t>АУТОРСКА ПРАВА:</w:t>
            </w:r>
          </w:p>
        </w:tc>
        <w:tc>
          <w:tcPr>
            <w:tcW w:w="6025" w:type="dxa"/>
          </w:tcPr>
          <w:p w:rsidR="0032129C" w:rsidRDefault="0032129C" w:rsidP="0032129C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  <w:r w:rsidRPr="0032129C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>Аутор Конкурсног рада је учесник који је израдио конкурсни рад и тиме под својим именом објавио ауторско дело чином предаје на Конкурс.</w:t>
            </w:r>
          </w:p>
          <w:p w:rsidR="0032129C" w:rsidRPr="0032129C" w:rsidRDefault="0032129C" w:rsidP="0032129C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</w:p>
          <w:p w:rsidR="0032129C" w:rsidRPr="0032129C" w:rsidRDefault="0032129C" w:rsidP="0032129C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  <w:r w:rsidRPr="0032129C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 xml:space="preserve">Ауторски тим чине потписници Конкурсног рада, коаутори, и тиме носиоци свих заједничких ауторских права. </w:t>
            </w:r>
          </w:p>
          <w:p w:rsidR="0032129C" w:rsidRPr="0032129C" w:rsidRDefault="0032129C" w:rsidP="0032129C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</w:p>
          <w:p w:rsidR="0032129C" w:rsidRPr="0032129C" w:rsidRDefault="0032129C" w:rsidP="0032129C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  <w:r w:rsidRPr="0032129C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>Предајом Конкурсног рада аутори (ауторски тим) уступа пренос свих имовинских права аутора Наручиоцу (Граду Сомбору)  уколико је предметни рад награђен или откупљен.</w:t>
            </w:r>
          </w:p>
          <w:p w:rsidR="0032129C" w:rsidRPr="0032129C" w:rsidRDefault="0032129C" w:rsidP="0032129C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</w:p>
          <w:p w:rsidR="0032129C" w:rsidRPr="0032129C" w:rsidRDefault="0032129C" w:rsidP="0032129C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  <w:r w:rsidRPr="0032129C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 xml:space="preserve">Награђене и откупљене радове Наручилац може користити у целини или у деловима и кроз израду планске и </w:t>
            </w:r>
            <w:r w:rsidR="003F3445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>пројектне</w:t>
            </w:r>
            <w:r w:rsidRPr="0032129C">
              <w:rPr>
                <w:rFonts w:ascii="Arial Narrow" w:hAnsi="Arial Narrow"/>
                <w:b/>
                <w:sz w:val="20"/>
                <w:szCs w:val="20"/>
                <w:lang w:val="sr-Cyrl-CS"/>
              </w:rPr>
              <w:t xml:space="preserve"> документације биће прилагођени ситуацији на терену тј. просторним и техничким могућностима и ограничењима.</w:t>
            </w:r>
          </w:p>
          <w:p w:rsidR="0032129C" w:rsidRDefault="0032129C" w:rsidP="003212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  <w:p w:rsidR="0032129C" w:rsidRPr="0032129C" w:rsidRDefault="0032129C" w:rsidP="003212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Наручилац није у обавези да ангажује аутора/ауторски тим чији је рад награђен или откупљен за даљу разраду и израду планске и </w:t>
            </w:r>
            <w:r w:rsidR="003F3445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>пројектне</w:t>
            </w:r>
            <w:r w:rsidRPr="0032129C"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  <w:t xml:space="preserve"> документације.</w:t>
            </w:r>
          </w:p>
          <w:p w:rsidR="0032129C" w:rsidRPr="0032129C" w:rsidRDefault="0032129C" w:rsidP="0032129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sz w:val="20"/>
                <w:szCs w:val="20"/>
                <w:lang w:eastAsia="en-US"/>
              </w:rPr>
            </w:pPr>
          </w:p>
        </w:tc>
      </w:tr>
      <w:tr w:rsidR="00604815" w:rsidRPr="0032129C" w:rsidTr="00E520C4">
        <w:trPr>
          <w:trHeight w:val="1250"/>
        </w:trPr>
        <w:tc>
          <w:tcPr>
            <w:tcW w:w="3325" w:type="dxa"/>
          </w:tcPr>
          <w:p w:rsidR="00604815" w:rsidRDefault="00604815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САДРЖАЈ ИЗЈАВЕ УЧЕСНИКА:</w:t>
            </w:r>
          </w:p>
        </w:tc>
        <w:tc>
          <w:tcPr>
            <w:tcW w:w="6025" w:type="dxa"/>
          </w:tcPr>
          <w:p w:rsidR="00604815" w:rsidRPr="00604815" w:rsidRDefault="00604815" w:rsidP="0060481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</w:pP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Изјава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учесника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садржи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имена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адресе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аут</w:t>
            </w:r>
            <w:r w:rsidR="00E520C4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ора</w:t>
            </w:r>
            <w:proofErr w:type="spellEnd"/>
            <w:r w:rsidR="00E520C4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E520C4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конкурсног</w:t>
            </w:r>
            <w:proofErr w:type="spellEnd"/>
            <w:r w:rsidR="00E520C4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E520C4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рада</w:t>
            </w:r>
            <w:proofErr w:type="spellEnd"/>
            <w:r w:rsidR="00E520C4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="00E520C4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сарадника</w:t>
            </w:r>
            <w:proofErr w:type="spellEnd"/>
            <w:r w:rsidR="00E520C4">
              <w:rPr>
                <w:rFonts w:ascii="Arial Narrow" w:hAnsi="Arial Narrow" w:cs="TahomaRegular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укључених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у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израду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Конкурсног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рада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.</w:t>
            </w:r>
          </w:p>
          <w:p w:rsidR="00604815" w:rsidRPr="00604815" w:rsidRDefault="00604815" w:rsidP="0060481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</w:pPr>
          </w:p>
          <w:p w:rsidR="00604815" w:rsidRPr="00604815" w:rsidRDefault="00604815" w:rsidP="0060481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</w:pP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Ауторски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тим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коаутори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или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правна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лица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која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учествују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у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својству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Учесника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обавезно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наводе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лице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овлашћено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заступање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.</w:t>
            </w:r>
          </w:p>
          <w:p w:rsidR="00031F82" w:rsidRPr="00031F82" w:rsidRDefault="00031F82" w:rsidP="00031F82">
            <w:pPr>
              <w:autoSpaceDE w:val="0"/>
              <w:autoSpaceDN w:val="0"/>
              <w:adjustRightInd w:val="0"/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</w:pPr>
          </w:p>
          <w:p w:rsidR="00031F82" w:rsidRPr="00031F82" w:rsidRDefault="00031F82" w:rsidP="00031F82">
            <w:pPr>
              <w:autoSpaceDE w:val="0"/>
              <w:autoSpaceDN w:val="0"/>
              <w:adjustRightInd w:val="0"/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</w:pP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Изјавом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Учесник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потврђује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:</w:t>
            </w:r>
          </w:p>
          <w:p w:rsidR="00031F82" w:rsidRPr="00031F82" w:rsidRDefault="00031F82" w:rsidP="00031F82">
            <w:pPr>
              <w:autoSpaceDE w:val="0"/>
              <w:autoSpaceDN w:val="0"/>
              <w:adjustRightInd w:val="0"/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</w:pPr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1)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да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испуњава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услове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учешће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у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складу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са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условима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Конкурса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;</w:t>
            </w:r>
          </w:p>
          <w:p w:rsidR="00031F82" w:rsidRPr="00031F82" w:rsidRDefault="00031F82" w:rsidP="00031F82">
            <w:pPr>
              <w:autoSpaceDE w:val="0"/>
              <w:autoSpaceDN w:val="0"/>
              <w:adjustRightInd w:val="0"/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</w:pPr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2)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сагласност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са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условима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конкурса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одређеним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у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Распису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;</w:t>
            </w:r>
          </w:p>
          <w:p w:rsidR="00031F82" w:rsidRPr="00031F82" w:rsidRDefault="00031F82" w:rsidP="00031F82">
            <w:pPr>
              <w:autoSpaceDE w:val="0"/>
              <w:autoSpaceDN w:val="0"/>
              <w:adjustRightInd w:val="0"/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</w:pPr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3)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сагласност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са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евентуалном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даљом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разрадом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конкурсног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рада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;</w:t>
            </w:r>
          </w:p>
          <w:p w:rsidR="007103FD" w:rsidRDefault="00031F82" w:rsidP="007103FD">
            <w:pPr>
              <w:autoSpaceDE w:val="0"/>
              <w:autoSpaceDN w:val="0"/>
              <w:adjustRightInd w:val="0"/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</w:pPr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4)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ауторство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конкурсног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рада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овлашћење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предају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рада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овлашћење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даљ</w:t>
            </w:r>
            <w:r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ег</w:t>
            </w:r>
            <w:proofErr w:type="spellEnd"/>
            <w:r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коришћења</w:t>
            </w:r>
            <w:proofErr w:type="spellEnd"/>
            <w:r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конкурсног</w:t>
            </w:r>
            <w:proofErr w:type="spellEnd"/>
            <w:r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рада</w:t>
            </w:r>
            <w:proofErr w:type="spellEnd"/>
            <w:r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од</w:t>
            </w:r>
            <w:proofErr w:type="spellEnd"/>
            <w:r>
              <w:rPr>
                <w:rFonts w:ascii="Arial Narrow" w:hAnsi="Arial Narrow" w:cs="TahomaRegular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стране</w:t>
            </w:r>
            <w:proofErr w:type="spellEnd"/>
            <w:r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 Narrow" w:hAnsi="Arial Narrow" w:cs="TahomaRegular"/>
                <w:b/>
                <w:sz w:val="20"/>
                <w:szCs w:val="20"/>
                <w:lang w:eastAsia="en-US"/>
              </w:rPr>
              <w:t>Наручиоца</w:t>
            </w:r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у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сврху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публиковања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промоције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Конкурса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;</w:t>
            </w:r>
          </w:p>
          <w:p w:rsidR="007103FD" w:rsidRPr="007103FD" w:rsidRDefault="007103FD" w:rsidP="007103FD">
            <w:pPr>
              <w:autoSpaceDE w:val="0"/>
              <w:autoSpaceDN w:val="0"/>
              <w:adjustRightInd w:val="0"/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</w:pPr>
            <w:r w:rsidRPr="007103FD">
              <w:rPr>
                <w:rFonts w:ascii="Arial Narrow" w:hAnsi="Arial Narrow"/>
                <w:b/>
                <w:sz w:val="20"/>
                <w:szCs w:val="20"/>
                <w:lang/>
              </w:rPr>
              <w:t xml:space="preserve">5) </w:t>
            </w:r>
            <w:r w:rsidRPr="007103FD">
              <w:rPr>
                <w:rFonts w:ascii="Arial Narrow" w:hAnsi="Arial Narrow"/>
                <w:b/>
                <w:sz w:val="20"/>
                <w:szCs w:val="20"/>
              </w:rPr>
              <w:t>пренос свих имовинских права аутора,</w:t>
            </w:r>
          </w:p>
          <w:p w:rsidR="007103FD" w:rsidRPr="00031F82" w:rsidRDefault="007103FD" w:rsidP="00031F82">
            <w:pPr>
              <w:autoSpaceDE w:val="0"/>
              <w:autoSpaceDN w:val="0"/>
              <w:adjustRightInd w:val="0"/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</w:pPr>
          </w:p>
          <w:p w:rsidR="00031F82" w:rsidRDefault="00031F82" w:rsidP="00031F82">
            <w:pPr>
              <w:autoSpaceDE w:val="0"/>
              <w:autoSpaceDN w:val="0"/>
              <w:adjustRightInd w:val="0"/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</w:pPr>
          </w:p>
          <w:p w:rsidR="00604815" w:rsidRPr="00031F82" w:rsidRDefault="00031F82" w:rsidP="00031F8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</w:pP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Изјаву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из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става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1. </w:t>
            </w:r>
            <w:proofErr w:type="spellStart"/>
            <w:proofErr w:type="gram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овог</w:t>
            </w:r>
            <w:proofErr w:type="spellEnd"/>
            <w:proofErr w:type="gram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члана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потписује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аутор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сви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чланови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ауторског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тима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, а у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слу</w:t>
            </w:r>
            <w:r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чају</w:t>
            </w:r>
            <w:proofErr w:type="spellEnd"/>
            <w:r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да</w:t>
            </w:r>
            <w:proofErr w:type="spellEnd"/>
            <w:r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је</w:t>
            </w:r>
            <w:proofErr w:type="spellEnd"/>
            <w:r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учесник</w:t>
            </w:r>
            <w:proofErr w:type="spellEnd"/>
            <w:r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правно</w:t>
            </w:r>
            <w:proofErr w:type="spellEnd"/>
            <w:r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лице</w:t>
            </w:r>
            <w:proofErr w:type="spellEnd"/>
            <w:r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,</w:t>
            </w:r>
            <w:r>
              <w:rPr>
                <w:rFonts w:ascii="Arial Narrow" w:hAnsi="Arial Narrow" w:cs="TahomaRegular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изјаву</w:t>
            </w:r>
            <w:proofErr w:type="spellEnd"/>
            <w:r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даје</w:t>
            </w:r>
            <w:proofErr w:type="spellEnd"/>
            <w:r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лице</w:t>
            </w:r>
            <w:proofErr w:type="spellEnd"/>
            <w:r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овлашћено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заступање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тог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правног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лица</w:t>
            </w:r>
            <w:proofErr w:type="spellEnd"/>
            <w:r w:rsidRPr="00031F82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.</w:t>
            </w:r>
          </w:p>
          <w:p w:rsidR="00031F82" w:rsidRDefault="00031F82" w:rsidP="0060481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Regular"/>
                <w:b/>
                <w:sz w:val="20"/>
                <w:szCs w:val="20"/>
                <w:lang w:eastAsia="en-US"/>
              </w:rPr>
            </w:pPr>
          </w:p>
          <w:p w:rsidR="00604815" w:rsidRPr="00604815" w:rsidRDefault="00604815" w:rsidP="0060481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Regular"/>
                <w:sz w:val="20"/>
                <w:szCs w:val="20"/>
                <w:lang w:eastAsia="en-US"/>
              </w:rPr>
            </w:pPr>
            <w:r w:rsidRPr="00604815">
              <w:rPr>
                <w:rFonts w:ascii="Arial Narrow" w:hAnsi="Arial Narrow" w:cs="TahomaRegular"/>
                <w:b/>
                <w:sz w:val="20"/>
                <w:szCs w:val="20"/>
                <w:lang w:eastAsia="en-US"/>
              </w:rPr>
              <w:t>А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уторски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тим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прилаже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начин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расподеле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евентуалне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награде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или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r w:rsidRPr="00604815">
              <w:rPr>
                <w:rFonts w:ascii="Arial Narrow" w:hAnsi="Arial Narrow" w:cs="TahomaRegular"/>
                <w:b/>
                <w:sz w:val="20"/>
                <w:szCs w:val="20"/>
                <w:lang w:eastAsia="en-US"/>
              </w:rPr>
              <w:t>откупа</w:t>
            </w:r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у</w:t>
            </w:r>
            <w:r w:rsidRPr="00604815">
              <w:rPr>
                <w:rFonts w:ascii="Arial Narrow" w:hAnsi="Arial Narrow" w:cs="TahomaRegular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процентима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са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подацима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уплату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све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ауторе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сараднике</w:t>
            </w:r>
            <w:proofErr w:type="spellEnd"/>
            <w:r w:rsidRPr="00604815">
              <w:rPr>
                <w:rFonts w:ascii="Arial Narrow" w:hAnsi="Arial Narrow" w:cs="TahomaRegular"/>
                <w:b/>
                <w:sz w:val="20"/>
                <w:szCs w:val="20"/>
                <w:lang w:val="en-US" w:eastAsia="en-US"/>
              </w:rPr>
              <w:t>.</w:t>
            </w:r>
          </w:p>
        </w:tc>
      </w:tr>
      <w:tr w:rsidR="00604815" w:rsidRPr="0032129C" w:rsidTr="00604815">
        <w:trPr>
          <w:trHeight w:val="440"/>
        </w:trPr>
        <w:tc>
          <w:tcPr>
            <w:tcW w:w="3325" w:type="dxa"/>
          </w:tcPr>
          <w:p w:rsidR="00604815" w:rsidRDefault="00604815" w:rsidP="003B6649">
            <w:pPr>
              <w:rPr>
                <w:rFonts w:ascii="Arial Narrow" w:hAnsi="Arial Narrow"/>
                <w:sz w:val="20"/>
                <w:szCs w:val="20"/>
                <w:lang/>
              </w:rPr>
            </w:pPr>
            <w:r>
              <w:rPr>
                <w:rFonts w:ascii="Arial Narrow" w:hAnsi="Arial Narrow"/>
                <w:sz w:val="20"/>
                <w:szCs w:val="20"/>
                <w:lang/>
              </w:rPr>
              <w:t>ЈЕЗИК КОНКУРСА:</w:t>
            </w:r>
          </w:p>
        </w:tc>
        <w:tc>
          <w:tcPr>
            <w:tcW w:w="6025" w:type="dxa"/>
          </w:tcPr>
          <w:p w:rsidR="00604815" w:rsidRPr="00604815" w:rsidRDefault="00604815" w:rsidP="0060481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Regular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TahomaRegular"/>
                <w:b/>
                <w:sz w:val="20"/>
                <w:szCs w:val="20"/>
                <w:lang w:eastAsia="en-US"/>
              </w:rPr>
              <w:t>СРПСКИ ЈЕЗИК</w:t>
            </w:r>
          </w:p>
        </w:tc>
      </w:tr>
    </w:tbl>
    <w:p w:rsidR="00F242F7" w:rsidRPr="00AD6AA7" w:rsidRDefault="00AD6AA7">
      <w:pPr>
        <w:rPr>
          <w:rFonts w:ascii="Arial Narrow" w:hAnsi="Arial Narrow"/>
          <w:b/>
          <w:sz w:val="20"/>
          <w:szCs w:val="20"/>
          <w:lang/>
        </w:rPr>
      </w:pPr>
      <w:r w:rsidRPr="00AD6AA7">
        <w:rPr>
          <w:rFonts w:ascii="Arial Narrow" w:hAnsi="Arial Narrow"/>
          <w:b/>
          <w:sz w:val="20"/>
          <w:szCs w:val="20"/>
          <w:lang/>
        </w:rPr>
        <w:t xml:space="preserve">НАПОМЕНА: </w:t>
      </w:r>
      <w:r w:rsidR="006470D5" w:rsidRPr="00AD6AA7">
        <w:rPr>
          <w:rFonts w:ascii="Arial Narrow" w:hAnsi="Arial Narrow"/>
          <w:b/>
          <w:sz w:val="20"/>
          <w:szCs w:val="20"/>
          <w:lang/>
        </w:rPr>
        <w:t>Садржај Расписа је саставни део позива за учешће на конкурсу за дизајн.</w:t>
      </w:r>
    </w:p>
    <w:p w:rsidR="00F242F7" w:rsidRPr="0032129C" w:rsidRDefault="00F242F7">
      <w:pPr>
        <w:rPr>
          <w:rFonts w:ascii="Arial Narrow" w:hAnsi="Arial Narrow"/>
          <w:sz w:val="20"/>
          <w:szCs w:val="20"/>
          <w:lang/>
        </w:rPr>
      </w:pPr>
    </w:p>
    <w:p w:rsidR="00DF4987" w:rsidRPr="0032129C" w:rsidRDefault="00DF4987" w:rsidP="00F242F7">
      <w:pPr>
        <w:ind w:left="1890" w:hanging="1890"/>
        <w:rPr>
          <w:rFonts w:ascii="Arial Narrow" w:hAnsi="Arial Narrow"/>
          <w:sz w:val="20"/>
          <w:szCs w:val="20"/>
          <w:lang/>
        </w:rPr>
      </w:pPr>
    </w:p>
    <w:sectPr w:rsidR="00DF4987" w:rsidRPr="0032129C" w:rsidSect="001C7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24158"/>
    <w:multiLevelType w:val="hybridMultilevel"/>
    <w:tmpl w:val="105E2A9A"/>
    <w:lvl w:ilvl="0" w:tplc="0B1A575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5419F"/>
    <w:multiLevelType w:val="hybridMultilevel"/>
    <w:tmpl w:val="408E0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76FA2"/>
    <w:multiLevelType w:val="hybridMultilevel"/>
    <w:tmpl w:val="C49C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674A1"/>
    <w:multiLevelType w:val="hybridMultilevel"/>
    <w:tmpl w:val="78BAD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82AFC"/>
    <w:multiLevelType w:val="hybridMultilevel"/>
    <w:tmpl w:val="FEA6E7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0C4D0F"/>
    <w:multiLevelType w:val="hybridMultilevel"/>
    <w:tmpl w:val="0750D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D3488"/>
    <w:multiLevelType w:val="hybridMultilevel"/>
    <w:tmpl w:val="33BC0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42EEB"/>
    <w:multiLevelType w:val="hybridMultilevel"/>
    <w:tmpl w:val="777A2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0799C"/>
    <w:rsid w:val="0000799C"/>
    <w:rsid w:val="00031F82"/>
    <w:rsid w:val="00040063"/>
    <w:rsid w:val="000677B9"/>
    <w:rsid w:val="00094F1B"/>
    <w:rsid w:val="000A6793"/>
    <w:rsid w:val="000B0F9E"/>
    <w:rsid w:val="000C0A3F"/>
    <w:rsid w:val="000C3520"/>
    <w:rsid w:val="000F352D"/>
    <w:rsid w:val="00130B55"/>
    <w:rsid w:val="00157D03"/>
    <w:rsid w:val="001A02F9"/>
    <w:rsid w:val="001A3215"/>
    <w:rsid w:val="001C765A"/>
    <w:rsid w:val="001E7EAB"/>
    <w:rsid w:val="0032129C"/>
    <w:rsid w:val="003B6649"/>
    <w:rsid w:val="003E247B"/>
    <w:rsid w:val="003F3445"/>
    <w:rsid w:val="004303FC"/>
    <w:rsid w:val="004A39D8"/>
    <w:rsid w:val="004D59B2"/>
    <w:rsid w:val="00597B77"/>
    <w:rsid w:val="005E05F2"/>
    <w:rsid w:val="00604815"/>
    <w:rsid w:val="0060613F"/>
    <w:rsid w:val="006470D5"/>
    <w:rsid w:val="006546DE"/>
    <w:rsid w:val="006609D3"/>
    <w:rsid w:val="006E7608"/>
    <w:rsid w:val="006F553C"/>
    <w:rsid w:val="007103FD"/>
    <w:rsid w:val="00755B7C"/>
    <w:rsid w:val="0077443B"/>
    <w:rsid w:val="007871E4"/>
    <w:rsid w:val="007A1304"/>
    <w:rsid w:val="00801873"/>
    <w:rsid w:val="008A7F7C"/>
    <w:rsid w:val="008C12BD"/>
    <w:rsid w:val="008C2DE2"/>
    <w:rsid w:val="008D17A0"/>
    <w:rsid w:val="008E5047"/>
    <w:rsid w:val="0095288D"/>
    <w:rsid w:val="0095624E"/>
    <w:rsid w:val="009A0C3D"/>
    <w:rsid w:val="00A525F4"/>
    <w:rsid w:val="00AD6AA7"/>
    <w:rsid w:val="00B3789C"/>
    <w:rsid w:val="00B46341"/>
    <w:rsid w:val="00B509CB"/>
    <w:rsid w:val="00B53FBB"/>
    <w:rsid w:val="00BA398C"/>
    <w:rsid w:val="00C16795"/>
    <w:rsid w:val="00C609E3"/>
    <w:rsid w:val="00D27074"/>
    <w:rsid w:val="00DB55E4"/>
    <w:rsid w:val="00DC2578"/>
    <w:rsid w:val="00DF4987"/>
    <w:rsid w:val="00E0535B"/>
    <w:rsid w:val="00E1051E"/>
    <w:rsid w:val="00E17F89"/>
    <w:rsid w:val="00E356F7"/>
    <w:rsid w:val="00E520C4"/>
    <w:rsid w:val="00EB1E90"/>
    <w:rsid w:val="00F242F7"/>
    <w:rsid w:val="00F46BD0"/>
    <w:rsid w:val="00F5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99C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0799C"/>
    <w:pPr>
      <w:ind w:right="1463"/>
      <w:jc w:val="center"/>
    </w:pPr>
    <w:rPr>
      <w:rFonts w:eastAsia="SimSun"/>
      <w:b/>
      <w:sz w:val="32"/>
      <w:szCs w:val="20"/>
      <w:lang w:val="hr-HR" w:eastAsia="hr-HR"/>
    </w:rPr>
  </w:style>
  <w:style w:type="character" w:customStyle="1" w:styleId="TitleChar">
    <w:name w:val="Title Char"/>
    <w:basedOn w:val="DefaultParagraphFont"/>
    <w:link w:val="Title"/>
    <w:rsid w:val="0000799C"/>
    <w:rPr>
      <w:rFonts w:eastAsia="SimSun"/>
      <w:b/>
      <w:sz w:val="32"/>
      <w:lang w:val="hr-HR" w:eastAsia="hr-HR"/>
    </w:rPr>
  </w:style>
  <w:style w:type="table" w:styleId="TableGrid">
    <w:name w:val="Table Grid"/>
    <w:basedOn w:val="TableNormal"/>
    <w:uiPriority w:val="39"/>
    <w:rsid w:val="00F24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242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42F7"/>
    <w:pPr>
      <w:ind w:left="720"/>
      <w:contextualSpacing/>
    </w:pPr>
  </w:style>
  <w:style w:type="paragraph" w:customStyle="1" w:styleId="PODNASLOV">
    <w:name w:val="PODNASLOV"/>
    <w:basedOn w:val="Normal"/>
    <w:link w:val="PODNASLOVChar"/>
    <w:qFormat/>
    <w:rsid w:val="00D27074"/>
    <w:pPr>
      <w:ind w:left="1890" w:hanging="1890"/>
    </w:pPr>
    <w:rPr>
      <w:rFonts w:ascii="Arial Narrow" w:hAnsi="Arial Narrow"/>
      <w:b/>
      <w:szCs w:val="20"/>
      <w:lang w:eastAsia="en-US"/>
    </w:rPr>
  </w:style>
  <w:style w:type="character" w:customStyle="1" w:styleId="PODNASLOVChar">
    <w:name w:val="PODNASLOV Char"/>
    <w:link w:val="PODNASLOV"/>
    <w:rsid w:val="00D27074"/>
    <w:rPr>
      <w:rFonts w:ascii="Arial Narrow" w:hAnsi="Arial Narrow"/>
      <w:b/>
      <w:sz w:val="24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9E3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mbor.rs/gradska-uprava/javne-nabavke-2/javne-nabavke-u-toku-sl-glasnik-rs-broj-91-20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mbor.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</dc:creator>
  <cp:lastModifiedBy>mrilke</cp:lastModifiedBy>
  <cp:revision>2</cp:revision>
  <dcterms:created xsi:type="dcterms:W3CDTF">2023-04-28T10:31:00Z</dcterms:created>
  <dcterms:modified xsi:type="dcterms:W3CDTF">2023-04-28T10:31:00Z</dcterms:modified>
</cp:coreProperties>
</file>